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C980C1" w14:textId="13F241B6" w:rsidR="00C2061A" w:rsidRDefault="00A36615" w:rsidP="00C2061A">
      <w:pPr>
        <w:tabs>
          <w:tab w:val="left" w:pos="3969"/>
        </w:tabs>
        <w:ind w:left="-105"/>
        <w:rPr>
          <w:rFonts w:ascii="Arial" w:hAnsi="Arial" w:cs="Arial"/>
          <w:szCs w:val="24"/>
        </w:rPr>
      </w:pPr>
      <w:r>
        <w:rPr>
          <w:rFonts w:ascii="Arial" w:hAnsi="Arial" w:cs="Arial"/>
          <w:szCs w:val="24"/>
        </w:rPr>
        <w:t>m</w:t>
      </w:r>
    </w:p>
    <w:p w14:paraId="0C5D5B3C" w14:textId="77777777" w:rsidR="00C2061A" w:rsidRDefault="00C2061A" w:rsidP="00C2061A">
      <w:pPr>
        <w:tabs>
          <w:tab w:val="left" w:pos="3969"/>
        </w:tabs>
        <w:ind w:left="-105"/>
        <w:rPr>
          <w:rFonts w:ascii="Arial" w:hAnsi="Arial" w:cs="Arial"/>
          <w:szCs w:val="24"/>
        </w:rPr>
      </w:pPr>
    </w:p>
    <w:p w14:paraId="32DF1667" w14:textId="4C68FF75" w:rsidR="00C2061A" w:rsidRPr="00660B91" w:rsidRDefault="00421B32" w:rsidP="00C2061A">
      <w:pPr>
        <w:tabs>
          <w:tab w:val="left" w:pos="3969"/>
        </w:tabs>
        <w:ind w:left="-105"/>
        <w:rPr>
          <w:rFonts w:ascii="Arial" w:hAnsi="Arial" w:cs="Arial"/>
          <w:sz w:val="22"/>
          <w:szCs w:val="22"/>
        </w:rPr>
      </w:pPr>
      <w:r w:rsidRPr="00660B91">
        <w:rPr>
          <w:rFonts w:ascii="Arial" w:hAnsi="Arial" w:cs="Arial"/>
          <w:sz w:val="22"/>
          <w:szCs w:val="22"/>
        </w:rPr>
        <w:t xml:space="preserve">To </w:t>
      </w:r>
      <w:r w:rsidR="00116709" w:rsidRPr="00660B91">
        <w:rPr>
          <w:rFonts w:ascii="Arial" w:hAnsi="Arial" w:cs="Arial"/>
          <w:sz w:val="22"/>
          <w:szCs w:val="22"/>
        </w:rPr>
        <w:t xml:space="preserve">Chairman &amp; Councillors – </w:t>
      </w:r>
      <w:r w:rsidR="00776784">
        <w:rPr>
          <w:rFonts w:ascii="Arial" w:hAnsi="Arial" w:cs="Arial"/>
          <w:sz w:val="22"/>
          <w:szCs w:val="22"/>
        </w:rPr>
        <w:t>Holbrook</w:t>
      </w:r>
      <w:r w:rsidR="00116709" w:rsidRPr="00660B91">
        <w:rPr>
          <w:rFonts w:ascii="Arial" w:hAnsi="Arial" w:cs="Arial"/>
          <w:sz w:val="22"/>
          <w:szCs w:val="22"/>
        </w:rPr>
        <w:t xml:space="preserve"> Parish Council</w:t>
      </w:r>
    </w:p>
    <w:p w14:paraId="285E925B" w14:textId="2E75A661" w:rsidR="00421B32" w:rsidRPr="00660B91" w:rsidRDefault="00421B32" w:rsidP="00C2061A">
      <w:pPr>
        <w:tabs>
          <w:tab w:val="left" w:pos="3969"/>
        </w:tabs>
        <w:ind w:left="-105"/>
        <w:rPr>
          <w:rFonts w:ascii="Arial" w:hAnsi="Arial" w:cs="Arial"/>
          <w:sz w:val="22"/>
          <w:szCs w:val="22"/>
        </w:rPr>
      </w:pPr>
      <w:r w:rsidRPr="00660B91">
        <w:rPr>
          <w:rFonts w:ascii="Arial" w:hAnsi="Arial" w:cs="Arial"/>
          <w:sz w:val="22"/>
          <w:szCs w:val="22"/>
        </w:rPr>
        <w:t xml:space="preserve">From </w:t>
      </w:r>
      <w:proofErr w:type="spellStart"/>
      <w:r w:rsidRPr="00660B91">
        <w:rPr>
          <w:rFonts w:ascii="Arial" w:hAnsi="Arial" w:cs="Arial"/>
          <w:sz w:val="22"/>
          <w:szCs w:val="22"/>
        </w:rPr>
        <w:t>Councillor</w:t>
      </w:r>
      <w:proofErr w:type="spellEnd"/>
      <w:r w:rsidRPr="00660B91">
        <w:rPr>
          <w:rFonts w:ascii="Arial" w:hAnsi="Arial" w:cs="Arial"/>
          <w:sz w:val="22"/>
          <w:szCs w:val="22"/>
        </w:rPr>
        <w:t xml:space="preserve"> Mary McLaren</w:t>
      </w:r>
    </w:p>
    <w:p w14:paraId="727CA11D" w14:textId="01EEE1E6" w:rsidR="00116709" w:rsidRPr="00660B91" w:rsidRDefault="00116709" w:rsidP="00C2061A">
      <w:pPr>
        <w:tabs>
          <w:tab w:val="left" w:pos="3969"/>
        </w:tabs>
        <w:ind w:left="-105"/>
        <w:rPr>
          <w:rFonts w:ascii="Arial" w:hAnsi="Arial" w:cs="Arial"/>
          <w:sz w:val="22"/>
          <w:szCs w:val="22"/>
        </w:rPr>
      </w:pPr>
      <w:proofErr w:type="spellStart"/>
      <w:r w:rsidRPr="00660B91">
        <w:rPr>
          <w:rFonts w:ascii="Arial" w:hAnsi="Arial" w:cs="Arial"/>
          <w:sz w:val="22"/>
          <w:szCs w:val="22"/>
        </w:rPr>
        <w:t>Babergh</w:t>
      </w:r>
      <w:proofErr w:type="spellEnd"/>
      <w:r w:rsidRPr="00660B91">
        <w:rPr>
          <w:rFonts w:ascii="Arial" w:hAnsi="Arial" w:cs="Arial"/>
          <w:sz w:val="22"/>
          <w:szCs w:val="22"/>
        </w:rPr>
        <w:t xml:space="preserve"> District Council</w:t>
      </w:r>
    </w:p>
    <w:p w14:paraId="336B3307" w14:textId="77777777" w:rsidR="00C2061A" w:rsidRPr="00660B91" w:rsidRDefault="00C2061A" w:rsidP="00C2061A">
      <w:pPr>
        <w:tabs>
          <w:tab w:val="left" w:pos="3969"/>
        </w:tabs>
        <w:ind w:left="-105"/>
        <w:rPr>
          <w:rFonts w:ascii="Arial" w:hAnsi="Arial" w:cs="Arial"/>
          <w:sz w:val="22"/>
          <w:szCs w:val="22"/>
        </w:rPr>
      </w:pPr>
    </w:p>
    <w:p w14:paraId="0031E3F5" w14:textId="3D261E56" w:rsidR="00C2061A" w:rsidRPr="00660B91" w:rsidRDefault="00116709" w:rsidP="00C2061A">
      <w:pPr>
        <w:tabs>
          <w:tab w:val="left" w:pos="3969"/>
        </w:tabs>
        <w:ind w:left="-105"/>
        <w:rPr>
          <w:rFonts w:ascii="Arial" w:hAnsi="Arial" w:cs="Arial"/>
          <w:sz w:val="22"/>
          <w:szCs w:val="22"/>
        </w:rPr>
      </w:pPr>
      <w:r w:rsidRPr="00660B91">
        <w:rPr>
          <w:rFonts w:ascii="Arial" w:hAnsi="Arial" w:cs="Arial"/>
          <w:sz w:val="22"/>
          <w:szCs w:val="22"/>
        </w:rPr>
        <w:t xml:space="preserve">Monthly Report </w:t>
      </w:r>
      <w:r w:rsidR="000751C4" w:rsidRPr="00660B91">
        <w:rPr>
          <w:rFonts w:ascii="Arial" w:hAnsi="Arial" w:cs="Arial"/>
          <w:sz w:val="22"/>
          <w:szCs w:val="22"/>
        </w:rPr>
        <w:t>–</w:t>
      </w:r>
      <w:r w:rsidRPr="00660B91">
        <w:rPr>
          <w:rFonts w:ascii="Arial" w:hAnsi="Arial" w:cs="Arial"/>
          <w:sz w:val="22"/>
          <w:szCs w:val="22"/>
        </w:rPr>
        <w:t xml:space="preserve"> </w:t>
      </w:r>
      <w:r w:rsidR="000751C4" w:rsidRPr="00660B91">
        <w:rPr>
          <w:rFonts w:ascii="Arial" w:hAnsi="Arial" w:cs="Arial"/>
          <w:sz w:val="22"/>
          <w:szCs w:val="22"/>
        </w:rPr>
        <w:t>1</w:t>
      </w:r>
      <w:r w:rsidR="00776784">
        <w:rPr>
          <w:rFonts w:ascii="Arial" w:hAnsi="Arial" w:cs="Arial"/>
          <w:sz w:val="22"/>
          <w:szCs w:val="22"/>
        </w:rPr>
        <w:t>8</w:t>
      </w:r>
      <w:r w:rsidR="000751C4" w:rsidRPr="00660B91">
        <w:rPr>
          <w:rFonts w:ascii="Arial" w:hAnsi="Arial" w:cs="Arial"/>
          <w:sz w:val="22"/>
          <w:szCs w:val="22"/>
        </w:rPr>
        <w:t xml:space="preserve"> January 2021</w:t>
      </w:r>
    </w:p>
    <w:p w14:paraId="7646EE22" w14:textId="1A2A7DD9" w:rsidR="00116709" w:rsidRPr="00660B91" w:rsidRDefault="00116709" w:rsidP="00C2061A">
      <w:pPr>
        <w:tabs>
          <w:tab w:val="left" w:pos="3969"/>
        </w:tabs>
        <w:ind w:left="-105"/>
        <w:rPr>
          <w:rFonts w:ascii="Arial" w:hAnsi="Arial" w:cs="Arial"/>
          <w:sz w:val="22"/>
          <w:szCs w:val="22"/>
        </w:rPr>
      </w:pPr>
    </w:p>
    <w:p w14:paraId="6B2AAC18" w14:textId="5F1912BF" w:rsidR="00116709" w:rsidRPr="00660B91" w:rsidRDefault="00116709" w:rsidP="00C2061A">
      <w:pPr>
        <w:tabs>
          <w:tab w:val="left" w:pos="3969"/>
        </w:tabs>
        <w:ind w:left="-105"/>
        <w:rPr>
          <w:rFonts w:ascii="Arial" w:hAnsi="Arial" w:cs="Arial"/>
          <w:sz w:val="22"/>
          <w:szCs w:val="22"/>
        </w:rPr>
      </w:pPr>
    </w:p>
    <w:p w14:paraId="600D66F1" w14:textId="5D10F2C5" w:rsidR="00C2061A" w:rsidRPr="00660B91" w:rsidRDefault="000751C4" w:rsidP="00C2061A">
      <w:pPr>
        <w:tabs>
          <w:tab w:val="left" w:pos="3969"/>
        </w:tabs>
        <w:ind w:left="-105"/>
        <w:rPr>
          <w:rFonts w:ascii="Arial" w:hAnsi="Arial" w:cs="Arial"/>
          <w:sz w:val="22"/>
          <w:szCs w:val="22"/>
        </w:rPr>
      </w:pPr>
      <w:r w:rsidRPr="00660B91">
        <w:rPr>
          <w:rFonts w:ascii="Arial" w:hAnsi="Arial" w:cs="Arial"/>
          <w:sz w:val="22"/>
          <w:szCs w:val="22"/>
        </w:rPr>
        <w:t xml:space="preserve">First of </w:t>
      </w:r>
      <w:proofErr w:type="gramStart"/>
      <w:r w:rsidRPr="00660B91">
        <w:rPr>
          <w:rFonts w:ascii="Arial" w:hAnsi="Arial" w:cs="Arial"/>
          <w:sz w:val="22"/>
          <w:szCs w:val="22"/>
        </w:rPr>
        <w:t>all</w:t>
      </w:r>
      <w:proofErr w:type="gramEnd"/>
      <w:r w:rsidRPr="00660B91">
        <w:rPr>
          <w:rFonts w:ascii="Arial" w:hAnsi="Arial" w:cs="Arial"/>
          <w:sz w:val="22"/>
          <w:szCs w:val="22"/>
        </w:rPr>
        <w:t xml:space="preserve"> can I wish everyone a Happy New Year despite our</w:t>
      </w:r>
      <w:r w:rsidR="0094116E">
        <w:rPr>
          <w:rFonts w:ascii="Arial" w:hAnsi="Arial" w:cs="Arial"/>
          <w:sz w:val="22"/>
          <w:szCs w:val="22"/>
        </w:rPr>
        <w:t xml:space="preserve"> new </w:t>
      </w:r>
      <w:r w:rsidRPr="00660B91">
        <w:rPr>
          <w:rFonts w:ascii="Arial" w:hAnsi="Arial" w:cs="Arial"/>
          <w:sz w:val="22"/>
          <w:szCs w:val="22"/>
        </w:rPr>
        <w:t xml:space="preserve">circumstances and </w:t>
      </w:r>
      <w:r w:rsidR="0094116E">
        <w:rPr>
          <w:rFonts w:ascii="Arial" w:hAnsi="Arial" w:cs="Arial"/>
          <w:sz w:val="22"/>
          <w:szCs w:val="22"/>
        </w:rPr>
        <w:t>situations</w:t>
      </w:r>
      <w:r w:rsidRPr="00660B91">
        <w:rPr>
          <w:rFonts w:ascii="Arial" w:hAnsi="Arial" w:cs="Arial"/>
          <w:sz w:val="22"/>
          <w:szCs w:val="22"/>
        </w:rPr>
        <w:t>.</w:t>
      </w:r>
    </w:p>
    <w:p w14:paraId="3E6ED56A" w14:textId="4FC8DDAC" w:rsidR="000751C4" w:rsidRPr="00660B91" w:rsidRDefault="000751C4" w:rsidP="00C2061A">
      <w:pPr>
        <w:tabs>
          <w:tab w:val="left" w:pos="3969"/>
        </w:tabs>
        <w:ind w:left="-105"/>
        <w:rPr>
          <w:rFonts w:ascii="Arial" w:hAnsi="Arial" w:cs="Arial"/>
          <w:sz w:val="22"/>
          <w:szCs w:val="22"/>
        </w:rPr>
      </w:pPr>
    </w:p>
    <w:p w14:paraId="67ECEA38" w14:textId="3B6D6CA4" w:rsidR="000751C4" w:rsidRPr="00660B91" w:rsidRDefault="000751C4" w:rsidP="00C2061A">
      <w:pPr>
        <w:tabs>
          <w:tab w:val="left" w:pos="3969"/>
        </w:tabs>
        <w:ind w:left="-105"/>
        <w:rPr>
          <w:rFonts w:ascii="Arial" w:hAnsi="Arial" w:cs="Arial"/>
          <w:b/>
          <w:bCs/>
          <w:sz w:val="22"/>
          <w:szCs w:val="22"/>
        </w:rPr>
      </w:pPr>
      <w:proofErr w:type="spellStart"/>
      <w:r w:rsidRPr="00660B91">
        <w:rPr>
          <w:rFonts w:ascii="Arial" w:hAnsi="Arial" w:cs="Arial"/>
          <w:b/>
          <w:bCs/>
          <w:sz w:val="22"/>
          <w:szCs w:val="22"/>
        </w:rPr>
        <w:t>Covid</w:t>
      </w:r>
      <w:proofErr w:type="spellEnd"/>
      <w:r w:rsidRPr="00660B91">
        <w:rPr>
          <w:rFonts w:ascii="Arial" w:hAnsi="Arial" w:cs="Arial"/>
          <w:b/>
          <w:bCs/>
          <w:sz w:val="22"/>
          <w:szCs w:val="22"/>
        </w:rPr>
        <w:t xml:space="preserve"> – 19 - Up to date information</w:t>
      </w:r>
    </w:p>
    <w:p w14:paraId="2D818783" w14:textId="2954DB23" w:rsidR="000751C4" w:rsidRPr="00660B91" w:rsidRDefault="000751C4" w:rsidP="00C2061A">
      <w:pPr>
        <w:tabs>
          <w:tab w:val="left" w:pos="3969"/>
        </w:tabs>
        <w:ind w:left="-105"/>
        <w:rPr>
          <w:rFonts w:ascii="Arial" w:hAnsi="Arial" w:cs="Arial"/>
          <w:sz w:val="22"/>
          <w:szCs w:val="22"/>
        </w:rPr>
      </w:pPr>
      <w:r w:rsidRPr="00660B91">
        <w:rPr>
          <w:rFonts w:ascii="Arial" w:hAnsi="Arial" w:cs="Arial"/>
          <w:sz w:val="22"/>
          <w:szCs w:val="22"/>
        </w:rPr>
        <w:t>Suffolk Corona Watch Bulletins – access on</w:t>
      </w:r>
      <w:r w:rsidR="00D2065B" w:rsidRPr="00660B91">
        <w:rPr>
          <w:rFonts w:ascii="Arial" w:hAnsi="Arial" w:cs="Arial"/>
          <w:sz w:val="22"/>
          <w:szCs w:val="22"/>
        </w:rPr>
        <w:t>-</w:t>
      </w:r>
      <w:r w:rsidRPr="00660B91">
        <w:rPr>
          <w:rFonts w:ascii="Arial" w:hAnsi="Arial" w:cs="Arial"/>
          <w:sz w:val="22"/>
          <w:szCs w:val="22"/>
        </w:rPr>
        <w:t xml:space="preserve">line </w:t>
      </w:r>
      <w:proofErr w:type="spellStart"/>
      <w:r w:rsidRPr="00660B91">
        <w:rPr>
          <w:rFonts w:ascii="Arial" w:hAnsi="Arial" w:cs="Arial"/>
          <w:sz w:val="22"/>
          <w:szCs w:val="22"/>
        </w:rPr>
        <w:t>CoronaWatch</w:t>
      </w:r>
      <w:proofErr w:type="spellEnd"/>
      <w:r w:rsidRPr="00660B91">
        <w:rPr>
          <w:rFonts w:ascii="Arial" w:hAnsi="Arial" w:cs="Arial"/>
          <w:sz w:val="22"/>
          <w:szCs w:val="22"/>
        </w:rPr>
        <w:t xml:space="preserve"> and </w:t>
      </w:r>
      <w:proofErr w:type="spellStart"/>
      <w:r w:rsidRPr="00660B91">
        <w:rPr>
          <w:rFonts w:ascii="Arial" w:hAnsi="Arial" w:cs="Arial"/>
          <w:sz w:val="22"/>
          <w:szCs w:val="22"/>
        </w:rPr>
        <w:t>CoronaWatchDataDashboard</w:t>
      </w:r>
      <w:proofErr w:type="spellEnd"/>
      <w:r w:rsidRPr="00660B91">
        <w:rPr>
          <w:rFonts w:ascii="Arial" w:hAnsi="Arial" w:cs="Arial"/>
          <w:sz w:val="22"/>
          <w:szCs w:val="22"/>
        </w:rPr>
        <w:t xml:space="preserve"> for daily bulletins or access Suffolk County Council website.</w:t>
      </w:r>
    </w:p>
    <w:p w14:paraId="5B480A1E" w14:textId="77777777" w:rsidR="000751C4" w:rsidRPr="00660B91" w:rsidRDefault="000751C4" w:rsidP="00C2061A">
      <w:pPr>
        <w:tabs>
          <w:tab w:val="left" w:pos="3969"/>
        </w:tabs>
        <w:ind w:left="-105"/>
        <w:rPr>
          <w:rFonts w:ascii="Arial" w:hAnsi="Arial" w:cs="Arial"/>
          <w:sz w:val="22"/>
          <w:szCs w:val="22"/>
        </w:rPr>
      </w:pPr>
    </w:p>
    <w:p w14:paraId="23BBBCA6" w14:textId="3B7026B2" w:rsidR="00D2065B" w:rsidRPr="00660B91" w:rsidRDefault="000751C4" w:rsidP="00660B91">
      <w:pPr>
        <w:tabs>
          <w:tab w:val="left" w:pos="3969"/>
        </w:tabs>
        <w:ind w:left="-105"/>
        <w:rPr>
          <w:rFonts w:ascii="Arial" w:hAnsi="Arial" w:cs="Arial"/>
          <w:sz w:val="22"/>
          <w:szCs w:val="22"/>
        </w:rPr>
      </w:pPr>
      <w:r w:rsidRPr="00660B91">
        <w:rPr>
          <w:rFonts w:ascii="Arial" w:hAnsi="Arial" w:cs="Arial"/>
          <w:sz w:val="22"/>
          <w:szCs w:val="22"/>
        </w:rPr>
        <w:t xml:space="preserve">Support payments continue </w:t>
      </w:r>
      <w:r w:rsidR="00D2065B" w:rsidRPr="00660B91">
        <w:rPr>
          <w:rFonts w:ascii="Arial" w:hAnsi="Arial" w:cs="Arial"/>
          <w:sz w:val="22"/>
          <w:szCs w:val="22"/>
        </w:rPr>
        <w:t xml:space="preserve">for residents who are on low incomes or benefits who have been told to self-isolate by NHS Test and Trace after 28 September 2020.  Payments are subject to Tax but not National Insurance.  Applicants should ensure that before applying they have their NI number, the </w:t>
      </w:r>
      <w:proofErr w:type="gramStart"/>
      <w:r w:rsidR="00D2065B" w:rsidRPr="00660B91">
        <w:rPr>
          <w:rFonts w:ascii="Arial" w:hAnsi="Arial" w:cs="Arial"/>
          <w:sz w:val="22"/>
          <w:szCs w:val="22"/>
        </w:rPr>
        <w:t>8 digit</w:t>
      </w:r>
      <w:proofErr w:type="gramEnd"/>
      <w:r w:rsidR="00D2065B" w:rsidRPr="00660B91">
        <w:rPr>
          <w:rFonts w:ascii="Arial" w:hAnsi="Arial" w:cs="Arial"/>
          <w:sz w:val="22"/>
          <w:szCs w:val="22"/>
        </w:rPr>
        <w:t xml:space="preserve"> test and trace ID number, most recent bank statement</w:t>
      </w:r>
      <w:r w:rsidR="00660B91">
        <w:rPr>
          <w:rFonts w:ascii="Arial" w:hAnsi="Arial" w:cs="Arial"/>
          <w:sz w:val="22"/>
          <w:szCs w:val="22"/>
        </w:rPr>
        <w:t xml:space="preserve"> and </w:t>
      </w:r>
      <w:r w:rsidR="00D2065B" w:rsidRPr="00660B91">
        <w:rPr>
          <w:rFonts w:ascii="Arial" w:hAnsi="Arial" w:cs="Arial"/>
          <w:sz w:val="22"/>
          <w:szCs w:val="22"/>
        </w:rPr>
        <w:t>proof of self- employment or wage slips.</w:t>
      </w:r>
      <w:r w:rsidR="003D4A9D" w:rsidRPr="00660B91">
        <w:rPr>
          <w:rFonts w:ascii="Arial" w:hAnsi="Arial" w:cs="Arial"/>
          <w:sz w:val="22"/>
          <w:szCs w:val="22"/>
        </w:rPr>
        <w:t xml:space="preserve"> </w:t>
      </w:r>
      <w:r w:rsidR="003D4A9D" w:rsidRPr="00660B91">
        <w:rPr>
          <w:rFonts w:ascii="Arial" w:hAnsi="Arial" w:cs="Arial"/>
          <w:b/>
          <w:bCs/>
          <w:sz w:val="22"/>
          <w:szCs w:val="22"/>
        </w:rPr>
        <w:t>Access</w:t>
      </w:r>
      <w:r w:rsidR="003D4A9D" w:rsidRPr="00660B91">
        <w:rPr>
          <w:rFonts w:ascii="Arial" w:hAnsi="Arial" w:cs="Arial"/>
          <w:sz w:val="22"/>
          <w:szCs w:val="22"/>
        </w:rPr>
        <w:t xml:space="preserve"> - </w:t>
      </w:r>
      <w:r w:rsidR="00D2065B" w:rsidRPr="00660B91">
        <w:rPr>
          <w:rFonts w:ascii="Arial" w:hAnsi="Arial" w:cs="Arial"/>
          <w:sz w:val="22"/>
          <w:szCs w:val="22"/>
        </w:rPr>
        <w:t>babergh.gov.uk/benefits/coronavirus-money-and-benefits-advice</w:t>
      </w:r>
      <w:r w:rsidR="003D4A9D" w:rsidRPr="00660B91">
        <w:rPr>
          <w:rFonts w:ascii="Arial" w:hAnsi="Arial" w:cs="Arial"/>
          <w:sz w:val="22"/>
          <w:szCs w:val="22"/>
        </w:rPr>
        <w:t>/</w:t>
      </w:r>
      <w:r w:rsidR="002F38B8">
        <w:rPr>
          <w:rFonts w:ascii="Arial" w:hAnsi="Arial" w:cs="Arial"/>
          <w:sz w:val="22"/>
          <w:szCs w:val="22"/>
        </w:rPr>
        <w:t xml:space="preserve"> or</w:t>
      </w:r>
      <w:r w:rsidR="00B7504C">
        <w:rPr>
          <w:rFonts w:ascii="Arial" w:hAnsi="Arial" w:cs="Arial"/>
          <w:sz w:val="22"/>
          <w:szCs w:val="22"/>
        </w:rPr>
        <w:t xml:space="preserve"> Suffolk Support and Advice Service on 0800 068 3131 (Mon-Fri (9am to 5pm) </w:t>
      </w:r>
    </w:p>
    <w:p w14:paraId="59397329" w14:textId="77777777" w:rsidR="0021564B" w:rsidRPr="00660B91" w:rsidRDefault="0021564B" w:rsidP="00C2061A">
      <w:pPr>
        <w:tabs>
          <w:tab w:val="left" w:pos="3969"/>
        </w:tabs>
        <w:ind w:left="-105"/>
        <w:rPr>
          <w:rFonts w:ascii="Arial" w:hAnsi="Arial" w:cs="Arial"/>
          <w:sz w:val="22"/>
          <w:szCs w:val="22"/>
        </w:rPr>
      </w:pPr>
    </w:p>
    <w:p w14:paraId="3F944E98" w14:textId="54E62C7B" w:rsidR="00706CF5" w:rsidRPr="00660B91" w:rsidRDefault="0021564B" w:rsidP="00C2061A">
      <w:pPr>
        <w:tabs>
          <w:tab w:val="left" w:pos="3969"/>
        </w:tabs>
        <w:ind w:left="-105"/>
        <w:rPr>
          <w:rFonts w:ascii="Arial" w:hAnsi="Arial" w:cs="Arial"/>
          <w:b/>
          <w:bCs/>
          <w:sz w:val="22"/>
          <w:szCs w:val="22"/>
        </w:rPr>
      </w:pPr>
      <w:proofErr w:type="spellStart"/>
      <w:r w:rsidRPr="00660B91">
        <w:rPr>
          <w:rFonts w:ascii="Arial" w:hAnsi="Arial" w:cs="Arial"/>
          <w:b/>
          <w:bCs/>
          <w:sz w:val="22"/>
          <w:szCs w:val="22"/>
        </w:rPr>
        <w:t>Babergh</w:t>
      </w:r>
      <w:proofErr w:type="spellEnd"/>
      <w:r w:rsidRPr="00660B91">
        <w:rPr>
          <w:rFonts w:ascii="Arial" w:hAnsi="Arial" w:cs="Arial"/>
          <w:b/>
          <w:bCs/>
          <w:sz w:val="22"/>
          <w:szCs w:val="22"/>
        </w:rPr>
        <w:t xml:space="preserve"> District Council </w:t>
      </w:r>
      <w:r w:rsidR="00706CF5" w:rsidRPr="00660B91">
        <w:rPr>
          <w:rFonts w:ascii="Arial" w:hAnsi="Arial" w:cs="Arial"/>
          <w:b/>
          <w:bCs/>
          <w:sz w:val="22"/>
          <w:szCs w:val="22"/>
        </w:rPr>
        <w:t>business</w:t>
      </w:r>
    </w:p>
    <w:p w14:paraId="04546683" w14:textId="77777777" w:rsidR="00706CF5" w:rsidRPr="00660B91" w:rsidRDefault="00706CF5" w:rsidP="00C2061A">
      <w:pPr>
        <w:tabs>
          <w:tab w:val="left" w:pos="3969"/>
        </w:tabs>
        <w:ind w:left="-105"/>
        <w:rPr>
          <w:rFonts w:ascii="Arial" w:hAnsi="Arial" w:cs="Arial"/>
          <w:b/>
          <w:bCs/>
          <w:sz w:val="22"/>
          <w:szCs w:val="22"/>
        </w:rPr>
      </w:pPr>
    </w:p>
    <w:p w14:paraId="0A4D67E0" w14:textId="1D453D7B" w:rsidR="003D4A9D" w:rsidRPr="00660B91" w:rsidRDefault="0021564B" w:rsidP="00C2061A">
      <w:pPr>
        <w:tabs>
          <w:tab w:val="left" w:pos="3969"/>
        </w:tabs>
        <w:ind w:left="-105"/>
        <w:rPr>
          <w:rFonts w:ascii="Arial" w:hAnsi="Arial" w:cs="Arial"/>
          <w:b/>
          <w:bCs/>
          <w:sz w:val="22"/>
          <w:szCs w:val="22"/>
        </w:rPr>
      </w:pPr>
      <w:r w:rsidRPr="00660B91">
        <w:rPr>
          <w:rFonts w:ascii="Arial" w:hAnsi="Arial" w:cs="Arial"/>
          <w:b/>
          <w:bCs/>
          <w:sz w:val="22"/>
          <w:szCs w:val="22"/>
        </w:rPr>
        <w:t>Budget 21/22</w:t>
      </w:r>
    </w:p>
    <w:p w14:paraId="307E6E50" w14:textId="4914487D" w:rsidR="0021564B" w:rsidRPr="00660B91" w:rsidRDefault="0021564B" w:rsidP="00C2061A">
      <w:pPr>
        <w:tabs>
          <w:tab w:val="left" w:pos="3969"/>
        </w:tabs>
        <w:ind w:left="-105"/>
        <w:rPr>
          <w:rFonts w:ascii="Arial" w:hAnsi="Arial" w:cs="Arial"/>
          <w:sz w:val="22"/>
          <w:szCs w:val="22"/>
        </w:rPr>
      </w:pPr>
      <w:r w:rsidRPr="00660B91">
        <w:rPr>
          <w:rFonts w:ascii="Arial" w:hAnsi="Arial" w:cs="Arial"/>
          <w:sz w:val="22"/>
          <w:szCs w:val="22"/>
        </w:rPr>
        <w:t xml:space="preserve">Councillors have discussed the first draft of the BDC budget for 21/22 at their Cabinet meeting on 7 January and </w:t>
      </w:r>
      <w:r w:rsidR="00706CF5" w:rsidRPr="00660B91">
        <w:rPr>
          <w:rFonts w:ascii="Arial" w:hAnsi="Arial" w:cs="Arial"/>
          <w:sz w:val="22"/>
          <w:szCs w:val="22"/>
        </w:rPr>
        <w:t xml:space="preserve">this </w:t>
      </w:r>
      <w:r w:rsidRPr="00660B91">
        <w:rPr>
          <w:rFonts w:ascii="Arial" w:hAnsi="Arial" w:cs="Arial"/>
          <w:sz w:val="22"/>
          <w:szCs w:val="22"/>
        </w:rPr>
        <w:t>will be discussed at</w:t>
      </w:r>
      <w:r w:rsidR="00706CF5" w:rsidRPr="00660B91">
        <w:rPr>
          <w:rFonts w:ascii="Arial" w:hAnsi="Arial" w:cs="Arial"/>
          <w:sz w:val="22"/>
          <w:szCs w:val="22"/>
        </w:rPr>
        <w:t xml:space="preserve"> the</w:t>
      </w:r>
      <w:r w:rsidRPr="00660B91">
        <w:rPr>
          <w:rFonts w:ascii="Arial" w:hAnsi="Arial" w:cs="Arial"/>
          <w:sz w:val="22"/>
          <w:szCs w:val="22"/>
        </w:rPr>
        <w:t xml:space="preserve"> Overview and Scrutiny Committee on 18 January.</w:t>
      </w:r>
      <w:r w:rsidR="00A17DFB" w:rsidRPr="00660B91">
        <w:rPr>
          <w:rFonts w:ascii="Arial" w:hAnsi="Arial" w:cs="Arial"/>
          <w:sz w:val="22"/>
          <w:szCs w:val="22"/>
        </w:rPr>
        <w:t xml:space="preserve"> </w:t>
      </w:r>
      <w:r w:rsidRPr="00660B91">
        <w:rPr>
          <w:rFonts w:ascii="Arial" w:hAnsi="Arial" w:cs="Arial"/>
          <w:sz w:val="22"/>
          <w:szCs w:val="22"/>
        </w:rPr>
        <w:t>Proposals under review are the increase in Council Tax of 2.96% or an extra £5 per year for an average Band D property.</w:t>
      </w:r>
    </w:p>
    <w:p w14:paraId="0F17B7C6" w14:textId="2A2DCEC9" w:rsidR="0021564B" w:rsidRPr="00660B91" w:rsidRDefault="0021564B" w:rsidP="00C2061A">
      <w:pPr>
        <w:tabs>
          <w:tab w:val="left" w:pos="3969"/>
        </w:tabs>
        <w:ind w:left="-105"/>
        <w:rPr>
          <w:rFonts w:ascii="Arial" w:hAnsi="Arial" w:cs="Arial"/>
          <w:sz w:val="22"/>
          <w:szCs w:val="22"/>
        </w:rPr>
      </w:pPr>
      <w:r w:rsidRPr="00660B91">
        <w:rPr>
          <w:rFonts w:ascii="Arial" w:hAnsi="Arial" w:cs="Arial"/>
          <w:sz w:val="22"/>
          <w:szCs w:val="22"/>
        </w:rPr>
        <w:t>In addition</w:t>
      </w:r>
      <w:r w:rsidR="00A17DFB" w:rsidRPr="00660B91">
        <w:rPr>
          <w:rFonts w:ascii="Arial" w:hAnsi="Arial" w:cs="Arial"/>
          <w:sz w:val="22"/>
          <w:szCs w:val="22"/>
        </w:rPr>
        <w:t>,</w:t>
      </w:r>
      <w:r w:rsidRPr="00660B91">
        <w:rPr>
          <w:rFonts w:ascii="Arial" w:hAnsi="Arial" w:cs="Arial"/>
          <w:sz w:val="22"/>
          <w:szCs w:val="22"/>
        </w:rPr>
        <w:t xml:space="preserve"> there is also a proposed increase of £2.50 a year to the annual brown bin waste subscriptions taking the cost from £52</w:t>
      </w:r>
      <w:r w:rsidR="00706CF5" w:rsidRPr="00660B91">
        <w:rPr>
          <w:rFonts w:ascii="Arial" w:hAnsi="Arial" w:cs="Arial"/>
          <w:sz w:val="22"/>
          <w:szCs w:val="22"/>
        </w:rPr>
        <w:t xml:space="preserve">.50 to £55 – an additional 10p per collection. </w:t>
      </w:r>
    </w:p>
    <w:p w14:paraId="537A35D2" w14:textId="2B520F2C" w:rsidR="00706CF5" w:rsidRPr="00660B91" w:rsidRDefault="00706CF5" w:rsidP="00C2061A">
      <w:pPr>
        <w:tabs>
          <w:tab w:val="left" w:pos="3969"/>
        </w:tabs>
        <w:ind w:left="-105"/>
        <w:rPr>
          <w:rFonts w:ascii="Arial" w:hAnsi="Arial" w:cs="Arial"/>
          <w:sz w:val="22"/>
          <w:szCs w:val="22"/>
        </w:rPr>
      </w:pPr>
      <w:r w:rsidRPr="00660B91">
        <w:rPr>
          <w:rFonts w:ascii="Arial" w:hAnsi="Arial" w:cs="Arial"/>
          <w:sz w:val="22"/>
          <w:szCs w:val="22"/>
        </w:rPr>
        <w:t>Communities and businesses have been supported throughout the pandemic and will continue to do so.  However</w:t>
      </w:r>
      <w:r w:rsidR="00A17DFB" w:rsidRPr="00660B91">
        <w:rPr>
          <w:rFonts w:ascii="Arial" w:hAnsi="Arial" w:cs="Arial"/>
          <w:sz w:val="22"/>
          <w:szCs w:val="22"/>
        </w:rPr>
        <w:t>,</w:t>
      </w:r>
      <w:r w:rsidRPr="00660B91">
        <w:rPr>
          <w:rFonts w:ascii="Arial" w:hAnsi="Arial" w:cs="Arial"/>
          <w:sz w:val="22"/>
          <w:szCs w:val="22"/>
        </w:rPr>
        <w:t xml:space="preserve"> this is not without cost</w:t>
      </w:r>
      <w:r w:rsidR="00545CAF">
        <w:rPr>
          <w:rFonts w:ascii="Arial" w:hAnsi="Arial" w:cs="Arial"/>
          <w:sz w:val="22"/>
          <w:szCs w:val="22"/>
        </w:rPr>
        <w:t xml:space="preserve"> to the council budgets</w:t>
      </w:r>
    </w:p>
    <w:p w14:paraId="59241569" w14:textId="646D3D4C" w:rsidR="00706CF5" w:rsidRPr="00660B91" w:rsidRDefault="00706CF5" w:rsidP="00C2061A">
      <w:pPr>
        <w:tabs>
          <w:tab w:val="left" w:pos="3969"/>
        </w:tabs>
        <w:ind w:left="-105"/>
        <w:rPr>
          <w:rFonts w:ascii="Arial" w:hAnsi="Arial" w:cs="Arial"/>
          <w:sz w:val="22"/>
          <w:szCs w:val="22"/>
        </w:rPr>
      </w:pPr>
      <w:r w:rsidRPr="00660B91">
        <w:rPr>
          <w:rFonts w:ascii="Arial" w:hAnsi="Arial" w:cs="Arial"/>
          <w:sz w:val="22"/>
          <w:szCs w:val="22"/>
        </w:rPr>
        <w:t>Ahead of the budget decision residents can check their details and let the council know of any changes 24/7 by signing up for an online account via the website. Residents can opt for paperless billing, check their balance, see instalments, update their details and see council tax reduction and housing benefit claim information as well as viewing bills on</w:t>
      </w:r>
      <w:r w:rsidR="00A17DFB" w:rsidRPr="00660B91">
        <w:rPr>
          <w:rFonts w:ascii="Arial" w:hAnsi="Arial" w:cs="Arial"/>
          <w:sz w:val="22"/>
          <w:szCs w:val="22"/>
        </w:rPr>
        <w:t>-</w:t>
      </w:r>
      <w:r w:rsidRPr="00660B91">
        <w:rPr>
          <w:rFonts w:ascii="Arial" w:hAnsi="Arial" w:cs="Arial"/>
          <w:sz w:val="22"/>
          <w:szCs w:val="22"/>
        </w:rPr>
        <w:t>line</w:t>
      </w:r>
      <w:r w:rsidR="00A17DFB" w:rsidRPr="00660B91">
        <w:rPr>
          <w:rFonts w:ascii="Arial" w:hAnsi="Arial" w:cs="Arial"/>
          <w:sz w:val="22"/>
          <w:szCs w:val="22"/>
        </w:rPr>
        <w:t>.</w:t>
      </w:r>
    </w:p>
    <w:p w14:paraId="4DD56C71" w14:textId="0FAE111B" w:rsidR="00A17DFB" w:rsidRPr="00660B91" w:rsidRDefault="00A17DFB" w:rsidP="00C2061A">
      <w:pPr>
        <w:tabs>
          <w:tab w:val="left" w:pos="3969"/>
        </w:tabs>
        <w:ind w:left="-105"/>
        <w:rPr>
          <w:rFonts w:ascii="Arial" w:hAnsi="Arial" w:cs="Arial"/>
          <w:sz w:val="22"/>
          <w:szCs w:val="22"/>
        </w:rPr>
      </w:pPr>
    </w:p>
    <w:p w14:paraId="23D2FB6C" w14:textId="04A346C4" w:rsidR="00A17DFB" w:rsidRPr="00660B91" w:rsidRDefault="00A17DFB" w:rsidP="00C2061A">
      <w:pPr>
        <w:tabs>
          <w:tab w:val="left" w:pos="3969"/>
        </w:tabs>
        <w:ind w:left="-105"/>
        <w:rPr>
          <w:rFonts w:ascii="Arial" w:hAnsi="Arial" w:cs="Arial"/>
          <w:b/>
          <w:bCs/>
          <w:sz w:val="22"/>
          <w:szCs w:val="22"/>
        </w:rPr>
      </w:pPr>
      <w:r w:rsidRPr="00660B91">
        <w:rPr>
          <w:rFonts w:ascii="Arial" w:hAnsi="Arial" w:cs="Arial"/>
          <w:b/>
          <w:bCs/>
          <w:sz w:val="22"/>
          <w:szCs w:val="22"/>
        </w:rPr>
        <w:t>The BDC Cabinet will also be reviewing proposals to cut their fleet’s carbon emissions by up</w:t>
      </w:r>
      <w:r w:rsidR="00660B91">
        <w:rPr>
          <w:rFonts w:ascii="Arial" w:hAnsi="Arial" w:cs="Arial"/>
          <w:b/>
          <w:bCs/>
          <w:sz w:val="22"/>
          <w:szCs w:val="22"/>
        </w:rPr>
        <w:t xml:space="preserve"> </w:t>
      </w:r>
      <w:r w:rsidRPr="00660B91">
        <w:rPr>
          <w:rFonts w:ascii="Arial" w:hAnsi="Arial" w:cs="Arial"/>
          <w:b/>
          <w:bCs/>
          <w:sz w:val="22"/>
          <w:szCs w:val="22"/>
        </w:rPr>
        <w:t>to 90% - supporting the council’s carbon neutral aims.</w:t>
      </w:r>
    </w:p>
    <w:p w14:paraId="6E9467FA" w14:textId="3FB1583B" w:rsidR="003D4A9D" w:rsidRPr="00660B91" w:rsidRDefault="00A17DFB" w:rsidP="00C2061A">
      <w:pPr>
        <w:tabs>
          <w:tab w:val="left" w:pos="3969"/>
        </w:tabs>
        <w:ind w:left="-105"/>
        <w:rPr>
          <w:rFonts w:ascii="Arial" w:hAnsi="Arial" w:cs="Arial"/>
          <w:sz w:val="22"/>
          <w:szCs w:val="22"/>
        </w:rPr>
      </w:pPr>
      <w:r w:rsidRPr="00660B91">
        <w:rPr>
          <w:rFonts w:ascii="Arial" w:hAnsi="Arial" w:cs="Arial"/>
          <w:sz w:val="22"/>
          <w:szCs w:val="22"/>
        </w:rPr>
        <w:t>The proposal will be to move their vehicle fleet to Hydrogenated Vegetable Oil (HVO) and be a major step in the Council’s Carbon Reduction Management Plan. This of course includes the Mid-Suffolk Council as the fleet covers both councils use.  The fleet includes 35 Waste Lorries as well as those used by public realm and housing services</w:t>
      </w:r>
      <w:r w:rsidR="00660B91" w:rsidRPr="00660B91">
        <w:rPr>
          <w:rFonts w:ascii="Arial" w:hAnsi="Arial" w:cs="Arial"/>
          <w:sz w:val="22"/>
          <w:szCs w:val="22"/>
        </w:rPr>
        <w:t>.</w:t>
      </w:r>
    </w:p>
    <w:p w14:paraId="11929FAF" w14:textId="05E3577B" w:rsidR="00660B91" w:rsidRDefault="00660B91" w:rsidP="00C2061A">
      <w:pPr>
        <w:tabs>
          <w:tab w:val="left" w:pos="3969"/>
        </w:tabs>
        <w:ind w:left="-105"/>
        <w:rPr>
          <w:rFonts w:ascii="Arial" w:hAnsi="Arial" w:cs="Arial"/>
          <w:sz w:val="22"/>
          <w:szCs w:val="22"/>
        </w:rPr>
      </w:pPr>
      <w:r w:rsidRPr="00660B91">
        <w:rPr>
          <w:rFonts w:ascii="Arial" w:hAnsi="Arial" w:cs="Arial"/>
          <w:sz w:val="22"/>
          <w:szCs w:val="22"/>
        </w:rPr>
        <w:t xml:space="preserve">Moving to new fuel initially will cost around £50k per council. Thereafter there will be a further £56k-£97k per year, per council over the next three years to cover fuel costs. </w:t>
      </w:r>
      <w:proofErr w:type="gramStart"/>
      <w:r w:rsidRPr="00660B91">
        <w:rPr>
          <w:rFonts w:ascii="Arial" w:hAnsi="Arial" w:cs="Arial"/>
          <w:sz w:val="22"/>
          <w:szCs w:val="22"/>
        </w:rPr>
        <w:t>However</w:t>
      </w:r>
      <w:proofErr w:type="gramEnd"/>
      <w:r w:rsidRPr="00660B91">
        <w:rPr>
          <w:rFonts w:ascii="Arial" w:hAnsi="Arial" w:cs="Arial"/>
          <w:sz w:val="22"/>
          <w:szCs w:val="22"/>
        </w:rPr>
        <w:t xml:space="preserve"> by using HVO lower maintenance costs </w:t>
      </w:r>
      <w:r>
        <w:rPr>
          <w:rFonts w:ascii="Arial" w:hAnsi="Arial" w:cs="Arial"/>
          <w:sz w:val="22"/>
          <w:szCs w:val="22"/>
        </w:rPr>
        <w:t>a</w:t>
      </w:r>
      <w:r w:rsidRPr="00660B91">
        <w:rPr>
          <w:rFonts w:ascii="Arial" w:hAnsi="Arial" w:cs="Arial"/>
          <w:sz w:val="22"/>
          <w:szCs w:val="22"/>
        </w:rPr>
        <w:t>nd longer engine life for the vehicles are expected.</w:t>
      </w:r>
    </w:p>
    <w:p w14:paraId="7D9FC7F2" w14:textId="1BC7899C" w:rsidR="00660B91" w:rsidRDefault="00660B91" w:rsidP="00C2061A">
      <w:pPr>
        <w:tabs>
          <w:tab w:val="left" w:pos="3969"/>
        </w:tabs>
        <w:ind w:left="-105"/>
        <w:rPr>
          <w:rFonts w:ascii="Arial" w:hAnsi="Arial" w:cs="Arial"/>
          <w:sz w:val="22"/>
          <w:szCs w:val="22"/>
        </w:rPr>
      </w:pPr>
      <w:r>
        <w:rPr>
          <w:rFonts w:ascii="Arial" w:hAnsi="Arial" w:cs="Arial"/>
          <w:sz w:val="22"/>
          <w:szCs w:val="22"/>
        </w:rPr>
        <w:t xml:space="preserve">CIL money from new development is anticipated to cover most of the initial costs of the two HVO tanks based in </w:t>
      </w:r>
      <w:proofErr w:type="spellStart"/>
      <w:r>
        <w:rPr>
          <w:rFonts w:ascii="Arial" w:hAnsi="Arial" w:cs="Arial"/>
          <w:sz w:val="22"/>
          <w:szCs w:val="22"/>
        </w:rPr>
        <w:t>Stowmarket</w:t>
      </w:r>
      <w:proofErr w:type="spellEnd"/>
      <w:r>
        <w:rPr>
          <w:rFonts w:ascii="Arial" w:hAnsi="Arial" w:cs="Arial"/>
          <w:sz w:val="22"/>
          <w:szCs w:val="22"/>
        </w:rPr>
        <w:t xml:space="preserve"> and Sudbury.</w:t>
      </w:r>
    </w:p>
    <w:p w14:paraId="50F6F41F" w14:textId="3B292C63" w:rsidR="00660B91" w:rsidRDefault="00660B91" w:rsidP="00C2061A">
      <w:pPr>
        <w:tabs>
          <w:tab w:val="left" w:pos="3969"/>
        </w:tabs>
        <w:ind w:left="-105"/>
        <w:rPr>
          <w:rFonts w:ascii="Arial" w:hAnsi="Arial" w:cs="Arial"/>
          <w:sz w:val="22"/>
          <w:szCs w:val="22"/>
        </w:rPr>
      </w:pPr>
      <w:r>
        <w:rPr>
          <w:rFonts w:ascii="Arial" w:hAnsi="Arial" w:cs="Arial"/>
          <w:sz w:val="22"/>
          <w:szCs w:val="22"/>
        </w:rPr>
        <w:t>Formal procurement of a fuel supplier would start straight away with the changeover expected to be fully rolled out by Summer 2021.</w:t>
      </w:r>
    </w:p>
    <w:p w14:paraId="3598A43D" w14:textId="3BE17C92" w:rsidR="002F38B8" w:rsidRDefault="002F38B8" w:rsidP="00C2061A">
      <w:pPr>
        <w:tabs>
          <w:tab w:val="left" w:pos="3969"/>
        </w:tabs>
        <w:ind w:left="-105"/>
        <w:rPr>
          <w:rFonts w:ascii="Arial" w:hAnsi="Arial" w:cs="Arial"/>
          <w:sz w:val="22"/>
          <w:szCs w:val="22"/>
        </w:rPr>
      </w:pPr>
    </w:p>
    <w:p w14:paraId="5A3450FE" w14:textId="77777777" w:rsidR="002F38B8" w:rsidRDefault="002F38B8" w:rsidP="00C2061A">
      <w:pPr>
        <w:tabs>
          <w:tab w:val="left" w:pos="3969"/>
        </w:tabs>
        <w:ind w:left="-105"/>
        <w:rPr>
          <w:rFonts w:ascii="Arial" w:hAnsi="Arial" w:cs="Arial"/>
          <w:sz w:val="22"/>
          <w:szCs w:val="22"/>
        </w:rPr>
      </w:pPr>
    </w:p>
    <w:p w14:paraId="2FC7C12E" w14:textId="77777777" w:rsidR="002F38B8" w:rsidRDefault="002F38B8" w:rsidP="00C2061A">
      <w:pPr>
        <w:tabs>
          <w:tab w:val="left" w:pos="3969"/>
        </w:tabs>
        <w:ind w:left="-105"/>
        <w:rPr>
          <w:rFonts w:ascii="Arial" w:hAnsi="Arial" w:cs="Arial"/>
          <w:sz w:val="22"/>
          <w:szCs w:val="22"/>
        </w:rPr>
      </w:pPr>
    </w:p>
    <w:p w14:paraId="592C408B" w14:textId="77777777" w:rsidR="002F38B8" w:rsidRDefault="002F38B8" w:rsidP="00C2061A">
      <w:pPr>
        <w:tabs>
          <w:tab w:val="left" w:pos="3969"/>
        </w:tabs>
        <w:ind w:left="-105"/>
        <w:rPr>
          <w:rFonts w:ascii="Arial" w:hAnsi="Arial" w:cs="Arial"/>
          <w:sz w:val="22"/>
          <w:szCs w:val="22"/>
        </w:rPr>
      </w:pPr>
    </w:p>
    <w:p w14:paraId="5474C0A8" w14:textId="26D4F20A" w:rsidR="002F38B8" w:rsidRDefault="002F38B8" w:rsidP="00C2061A">
      <w:pPr>
        <w:tabs>
          <w:tab w:val="left" w:pos="3969"/>
        </w:tabs>
        <w:ind w:left="-105"/>
        <w:rPr>
          <w:rFonts w:ascii="Arial" w:hAnsi="Arial" w:cs="Arial"/>
          <w:sz w:val="22"/>
          <w:szCs w:val="22"/>
        </w:rPr>
      </w:pPr>
      <w:r>
        <w:rPr>
          <w:rFonts w:ascii="Arial" w:hAnsi="Arial" w:cs="Arial"/>
          <w:sz w:val="22"/>
          <w:szCs w:val="22"/>
        </w:rPr>
        <w:t xml:space="preserve">Also on the Budget Agenda for the Cabinet is the review of </w:t>
      </w:r>
      <w:proofErr w:type="spellStart"/>
      <w:r>
        <w:rPr>
          <w:rFonts w:ascii="Arial" w:hAnsi="Arial" w:cs="Arial"/>
          <w:sz w:val="22"/>
          <w:szCs w:val="22"/>
        </w:rPr>
        <w:t>subsidised</w:t>
      </w:r>
      <w:proofErr w:type="spellEnd"/>
      <w:r>
        <w:rPr>
          <w:rFonts w:ascii="Arial" w:hAnsi="Arial" w:cs="Arial"/>
          <w:sz w:val="22"/>
          <w:szCs w:val="22"/>
        </w:rPr>
        <w:t xml:space="preserve"> parking in Sudbury and </w:t>
      </w:r>
      <w:proofErr w:type="gramStart"/>
      <w:r>
        <w:rPr>
          <w:rFonts w:ascii="Arial" w:hAnsi="Arial" w:cs="Arial"/>
          <w:sz w:val="22"/>
          <w:szCs w:val="22"/>
        </w:rPr>
        <w:t>Hadleigh  as</w:t>
      </w:r>
      <w:proofErr w:type="gramEnd"/>
      <w:r>
        <w:rPr>
          <w:rFonts w:ascii="Arial" w:hAnsi="Arial" w:cs="Arial"/>
          <w:sz w:val="22"/>
          <w:szCs w:val="22"/>
        </w:rPr>
        <w:t xml:space="preserve"> the current provision in both towns runs at  a huge loss. Developing healthy businesses and attracting visitors to our towns is important and encouraging more sustainable transport for local people is a balance BDC Cabinet need to consider.</w:t>
      </w:r>
    </w:p>
    <w:p w14:paraId="72E49B23" w14:textId="12DF5B17" w:rsidR="002F38B8" w:rsidRDefault="002F38B8" w:rsidP="00C2061A">
      <w:pPr>
        <w:tabs>
          <w:tab w:val="left" w:pos="3969"/>
        </w:tabs>
        <w:ind w:left="-105"/>
        <w:rPr>
          <w:rFonts w:ascii="Arial" w:hAnsi="Arial" w:cs="Arial"/>
          <w:sz w:val="22"/>
          <w:szCs w:val="22"/>
        </w:rPr>
      </w:pPr>
    </w:p>
    <w:p w14:paraId="1DB62D1E" w14:textId="72F646B0" w:rsidR="00DF04FF" w:rsidRDefault="00DF04FF" w:rsidP="00C2061A">
      <w:pPr>
        <w:tabs>
          <w:tab w:val="left" w:pos="3969"/>
        </w:tabs>
        <w:ind w:left="-105"/>
        <w:rPr>
          <w:rFonts w:ascii="Arial" w:hAnsi="Arial" w:cs="Arial"/>
          <w:b/>
          <w:bCs/>
          <w:sz w:val="22"/>
          <w:szCs w:val="22"/>
        </w:rPr>
      </w:pPr>
      <w:proofErr w:type="spellStart"/>
      <w:r w:rsidRPr="00DF04FF">
        <w:rPr>
          <w:rFonts w:ascii="Arial" w:hAnsi="Arial" w:cs="Arial"/>
          <w:b/>
          <w:bCs/>
          <w:sz w:val="22"/>
          <w:szCs w:val="22"/>
        </w:rPr>
        <w:t>Babergh</w:t>
      </w:r>
      <w:proofErr w:type="spellEnd"/>
      <w:r w:rsidRPr="00DF04FF">
        <w:rPr>
          <w:rFonts w:ascii="Arial" w:hAnsi="Arial" w:cs="Arial"/>
          <w:b/>
          <w:bCs/>
          <w:sz w:val="22"/>
          <w:szCs w:val="22"/>
        </w:rPr>
        <w:t xml:space="preserve"> Communities set to benefit from £338,000 funding boost.</w:t>
      </w:r>
    </w:p>
    <w:p w14:paraId="6D02D4E2" w14:textId="636235DB" w:rsidR="00DF04FF" w:rsidRDefault="00DF04FF" w:rsidP="00C2061A">
      <w:pPr>
        <w:tabs>
          <w:tab w:val="left" w:pos="3969"/>
        </w:tabs>
        <w:ind w:left="-105"/>
        <w:rPr>
          <w:rFonts w:ascii="Arial" w:hAnsi="Arial" w:cs="Arial"/>
          <w:sz w:val="22"/>
          <w:szCs w:val="22"/>
        </w:rPr>
      </w:pPr>
      <w:r w:rsidRPr="00DF04FF">
        <w:rPr>
          <w:rFonts w:ascii="Arial" w:hAnsi="Arial" w:cs="Arial"/>
          <w:sz w:val="22"/>
          <w:szCs w:val="22"/>
        </w:rPr>
        <w:t>The Community Infrastructure Levy</w:t>
      </w:r>
      <w:r>
        <w:rPr>
          <w:rFonts w:ascii="Arial" w:hAnsi="Arial" w:cs="Arial"/>
          <w:sz w:val="22"/>
          <w:szCs w:val="22"/>
        </w:rPr>
        <w:t xml:space="preserve"> is collected from developers when they build new homes ensuring that local infrastructure keeps pace with housing growth and supports the council’s vision for communities with bright and healthy futures. Recent bids for community projects which have been approved have included CCTV in Hadleigh and Sudbury. Improved car parking facilities and </w:t>
      </w:r>
      <w:proofErr w:type="spellStart"/>
      <w:r>
        <w:rPr>
          <w:rFonts w:ascii="Arial" w:hAnsi="Arial" w:cs="Arial"/>
          <w:sz w:val="22"/>
          <w:szCs w:val="22"/>
        </w:rPr>
        <w:t>modernising</w:t>
      </w:r>
      <w:proofErr w:type="spellEnd"/>
      <w:r>
        <w:rPr>
          <w:rFonts w:ascii="Arial" w:hAnsi="Arial" w:cs="Arial"/>
          <w:sz w:val="22"/>
          <w:szCs w:val="22"/>
        </w:rPr>
        <w:t xml:space="preserve"> th</w:t>
      </w:r>
      <w:r w:rsidR="00C940AD">
        <w:rPr>
          <w:rFonts w:ascii="Arial" w:hAnsi="Arial" w:cs="Arial"/>
          <w:sz w:val="22"/>
          <w:szCs w:val="22"/>
        </w:rPr>
        <w:t>e</w:t>
      </w:r>
      <w:r>
        <w:rPr>
          <w:rFonts w:ascii="Arial" w:hAnsi="Arial" w:cs="Arial"/>
          <w:sz w:val="22"/>
          <w:szCs w:val="22"/>
        </w:rPr>
        <w:t xml:space="preserve"> public toilets in Lavenham. Two additional electric vehicle charging points in Lavenham. Improvements to </w:t>
      </w:r>
      <w:proofErr w:type="spellStart"/>
      <w:r>
        <w:rPr>
          <w:rFonts w:ascii="Arial" w:hAnsi="Arial" w:cs="Arial"/>
          <w:sz w:val="22"/>
          <w:szCs w:val="22"/>
        </w:rPr>
        <w:t>Hintlesham</w:t>
      </w:r>
      <w:proofErr w:type="spellEnd"/>
      <w:r>
        <w:rPr>
          <w:rFonts w:ascii="Arial" w:hAnsi="Arial" w:cs="Arial"/>
          <w:sz w:val="22"/>
          <w:szCs w:val="22"/>
        </w:rPr>
        <w:t xml:space="preserve"> playing fields.  Further information how CIL works can be found on the council website.</w:t>
      </w:r>
    </w:p>
    <w:p w14:paraId="4DF75D54" w14:textId="25C44379" w:rsidR="00F94F10" w:rsidRDefault="00F94F10" w:rsidP="00C2061A">
      <w:pPr>
        <w:tabs>
          <w:tab w:val="left" w:pos="3969"/>
        </w:tabs>
        <w:ind w:left="-105"/>
        <w:rPr>
          <w:rFonts w:ascii="Arial" w:hAnsi="Arial" w:cs="Arial"/>
          <w:sz w:val="22"/>
          <w:szCs w:val="22"/>
        </w:rPr>
      </w:pPr>
    </w:p>
    <w:p w14:paraId="755D3845" w14:textId="49B8F517" w:rsidR="00F94F10" w:rsidRDefault="00F94F10" w:rsidP="00C2061A">
      <w:pPr>
        <w:tabs>
          <w:tab w:val="left" w:pos="3969"/>
        </w:tabs>
        <w:ind w:left="-105"/>
        <w:rPr>
          <w:rFonts w:ascii="Arial" w:hAnsi="Arial" w:cs="Arial"/>
          <w:b/>
          <w:bCs/>
          <w:sz w:val="22"/>
          <w:szCs w:val="22"/>
        </w:rPr>
      </w:pPr>
      <w:r w:rsidRPr="00F94F10">
        <w:rPr>
          <w:rFonts w:ascii="Arial" w:hAnsi="Arial" w:cs="Arial"/>
          <w:b/>
          <w:bCs/>
          <w:sz w:val="22"/>
          <w:szCs w:val="22"/>
        </w:rPr>
        <w:t>County Council Elections 6 May 2021</w:t>
      </w:r>
    </w:p>
    <w:p w14:paraId="2753914A" w14:textId="5D050AEF" w:rsidR="00C940AD" w:rsidRPr="00C940AD" w:rsidRDefault="00C940AD" w:rsidP="00C2061A">
      <w:pPr>
        <w:tabs>
          <w:tab w:val="left" w:pos="3969"/>
        </w:tabs>
        <w:ind w:left="-105"/>
        <w:rPr>
          <w:rFonts w:ascii="Arial" w:hAnsi="Arial" w:cs="Arial"/>
          <w:sz w:val="22"/>
          <w:szCs w:val="22"/>
        </w:rPr>
      </w:pPr>
      <w:r w:rsidRPr="00C940AD">
        <w:rPr>
          <w:rFonts w:ascii="Arial" w:hAnsi="Arial" w:cs="Arial"/>
          <w:sz w:val="22"/>
          <w:szCs w:val="22"/>
        </w:rPr>
        <w:t>Residents in Suffolk will be going to the polls to have their say on who represents them at Suffolk County Council and who will represent them as the Suffolk Police and Crime Commissioner.</w:t>
      </w:r>
    </w:p>
    <w:p w14:paraId="579F47B9" w14:textId="614E80A2" w:rsidR="00C940AD" w:rsidRPr="00C940AD" w:rsidRDefault="00C940AD" w:rsidP="00C2061A">
      <w:pPr>
        <w:tabs>
          <w:tab w:val="left" w:pos="3969"/>
        </w:tabs>
        <w:ind w:left="-105"/>
        <w:rPr>
          <w:rFonts w:ascii="Arial" w:hAnsi="Arial" w:cs="Arial"/>
          <w:sz w:val="22"/>
          <w:szCs w:val="22"/>
        </w:rPr>
      </w:pPr>
      <w:r w:rsidRPr="00C940AD">
        <w:rPr>
          <w:rFonts w:ascii="Arial" w:hAnsi="Arial" w:cs="Arial"/>
          <w:sz w:val="22"/>
          <w:szCs w:val="22"/>
        </w:rPr>
        <w:t xml:space="preserve">The elections may be some time ahead but plans are in place for the safety of residents casting their vote. </w:t>
      </w:r>
    </w:p>
    <w:p w14:paraId="144E36E7" w14:textId="7C12A92A" w:rsidR="00C940AD" w:rsidRDefault="00C940AD" w:rsidP="00C2061A">
      <w:pPr>
        <w:tabs>
          <w:tab w:val="left" w:pos="3969"/>
        </w:tabs>
        <w:ind w:left="-105"/>
        <w:rPr>
          <w:rFonts w:ascii="Arial" w:hAnsi="Arial" w:cs="Arial"/>
          <w:sz w:val="22"/>
          <w:szCs w:val="22"/>
        </w:rPr>
      </w:pPr>
      <w:r>
        <w:rPr>
          <w:rFonts w:ascii="Arial" w:hAnsi="Arial" w:cs="Arial"/>
          <w:sz w:val="22"/>
          <w:szCs w:val="22"/>
        </w:rPr>
        <w:t>There are a number of ways to have your say in the elections in May – residents can go to the polling station, by post (postal vote) or by appointing a trusted person</w:t>
      </w:r>
      <w:r w:rsidR="005D1D07">
        <w:rPr>
          <w:rFonts w:ascii="Arial" w:hAnsi="Arial" w:cs="Arial"/>
          <w:sz w:val="22"/>
          <w:szCs w:val="22"/>
        </w:rPr>
        <w:t xml:space="preserve"> to vote on their behalf (proxy vote)</w:t>
      </w:r>
    </w:p>
    <w:p w14:paraId="72F0A598" w14:textId="33C6E5C5" w:rsidR="005D1D07" w:rsidRDefault="005D1D07" w:rsidP="00C2061A">
      <w:pPr>
        <w:tabs>
          <w:tab w:val="left" w:pos="3969"/>
        </w:tabs>
        <w:ind w:left="-105"/>
        <w:rPr>
          <w:rFonts w:ascii="Arial" w:hAnsi="Arial" w:cs="Arial"/>
          <w:sz w:val="22"/>
          <w:szCs w:val="22"/>
        </w:rPr>
      </w:pPr>
      <w:r>
        <w:rPr>
          <w:rFonts w:ascii="Arial" w:hAnsi="Arial" w:cs="Arial"/>
          <w:sz w:val="22"/>
          <w:szCs w:val="22"/>
        </w:rPr>
        <w:t>We are planning these elections now so that you can be confident that you will be able to cast your vote safely.  As a result of Covid-19 we want to raise awareness in particular for voters aged over 70, of the option of voting by post rather than visiting the polling station.</w:t>
      </w:r>
    </w:p>
    <w:p w14:paraId="1F33BBD9" w14:textId="6090488E" w:rsidR="0006218B" w:rsidRPr="0006218B" w:rsidRDefault="005D1D07" w:rsidP="0006218B">
      <w:pPr>
        <w:tabs>
          <w:tab w:val="left" w:pos="3969"/>
        </w:tabs>
        <w:ind w:left="-105"/>
        <w:rPr>
          <w:rFonts w:ascii="Arial" w:hAnsi="Arial" w:cs="Arial"/>
          <w:sz w:val="22"/>
          <w:szCs w:val="22"/>
        </w:rPr>
      </w:pPr>
      <w:r>
        <w:rPr>
          <w:rFonts w:ascii="Arial" w:hAnsi="Arial" w:cs="Arial"/>
          <w:sz w:val="22"/>
          <w:szCs w:val="22"/>
        </w:rPr>
        <w:t>If you would like to vote by post rather than at the polling station go to our “How to Vote” page for more information on other ways to vote</w:t>
      </w:r>
      <w:r w:rsidR="00A76456">
        <w:rPr>
          <w:rFonts w:ascii="Arial" w:hAnsi="Arial" w:cs="Arial"/>
          <w:sz w:val="22"/>
          <w:szCs w:val="22"/>
        </w:rPr>
        <w:t>.</w:t>
      </w:r>
      <w:r w:rsidR="0006218B">
        <w:rPr>
          <w:rFonts w:ascii="Arial" w:hAnsi="Arial" w:cs="Arial"/>
          <w:sz w:val="22"/>
          <w:szCs w:val="22"/>
        </w:rPr>
        <w:t xml:space="preserve"> </w:t>
      </w:r>
      <w:r w:rsidR="00053ECB">
        <w:rPr>
          <w:rFonts w:ascii="Arial" w:hAnsi="Arial" w:cs="Arial"/>
          <w:sz w:val="22"/>
          <w:szCs w:val="22"/>
        </w:rPr>
        <w:t>For</w:t>
      </w:r>
      <w:r w:rsidR="0006218B" w:rsidRPr="0006218B">
        <w:rPr>
          <w:rFonts w:ascii="Arial" w:hAnsi="Arial" w:cs="Arial"/>
          <w:sz w:val="22"/>
          <w:szCs w:val="22"/>
        </w:rPr>
        <w:t xml:space="preserve"> Postal Vote Applications and residents with no access to the internet</w:t>
      </w:r>
      <w:r w:rsidR="0006218B">
        <w:rPr>
          <w:rFonts w:ascii="Arial" w:hAnsi="Arial" w:cs="Arial"/>
          <w:sz w:val="22"/>
          <w:szCs w:val="22"/>
        </w:rPr>
        <w:t xml:space="preserve">, contact details are:  </w:t>
      </w:r>
    </w:p>
    <w:p w14:paraId="1EBA26EF" w14:textId="77777777" w:rsidR="0006218B" w:rsidRPr="0006218B" w:rsidRDefault="0006218B" w:rsidP="0006218B">
      <w:pPr>
        <w:jc w:val="center"/>
        <w:rPr>
          <w:rFonts w:ascii="Arial" w:hAnsi="Arial" w:cs="Arial"/>
          <w:sz w:val="22"/>
          <w:szCs w:val="22"/>
        </w:rPr>
      </w:pPr>
      <w:r w:rsidRPr="0006218B">
        <w:rPr>
          <w:rFonts w:ascii="Arial" w:hAnsi="Arial" w:cs="Arial"/>
          <w:sz w:val="22"/>
          <w:szCs w:val="22"/>
        </w:rPr>
        <w:t>Electoral Services</w:t>
      </w:r>
    </w:p>
    <w:p w14:paraId="66747404" w14:textId="77777777" w:rsidR="0006218B" w:rsidRPr="0006218B" w:rsidRDefault="0006218B" w:rsidP="0006218B">
      <w:pPr>
        <w:jc w:val="center"/>
        <w:rPr>
          <w:rFonts w:ascii="Arial" w:hAnsi="Arial" w:cs="Arial"/>
          <w:sz w:val="22"/>
          <w:szCs w:val="22"/>
        </w:rPr>
      </w:pPr>
      <w:proofErr w:type="gramStart"/>
      <w:r w:rsidRPr="0006218B">
        <w:rPr>
          <w:rFonts w:ascii="Arial" w:hAnsi="Arial" w:cs="Arial"/>
          <w:sz w:val="22"/>
          <w:szCs w:val="22"/>
        </w:rPr>
        <w:t>Tele:-</w:t>
      </w:r>
      <w:proofErr w:type="gramEnd"/>
      <w:r w:rsidRPr="0006218B">
        <w:rPr>
          <w:rFonts w:ascii="Arial" w:hAnsi="Arial" w:cs="Arial"/>
          <w:sz w:val="22"/>
          <w:szCs w:val="22"/>
        </w:rPr>
        <w:t xml:space="preserve"> 0300 123 4000</w:t>
      </w:r>
    </w:p>
    <w:p w14:paraId="1C93AB73" w14:textId="77777777" w:rsidR="0006218B" w:rsidRPr="0006218B" w:rsidRDefault="0006218B" w:rsidP="0006218B">
      <w:pPr>
        <w:jc w:val="center"/>
        <w:rPr>
          <w:rFonts w:ascii="Arial" w:hAnsi="Arial" w:cs="Arial"/>
          <w:sz w:val="22"/>
          <w:szCs w:val="22"/>
        </w:rPr>
      </w:pPr>
      <w:r w:rsidRPr="0006218B">
        <w:rPr>
          <w:rFonts w:ascii="Arial" w:hAnsi="Arial" w:cs="Arial"/>
          <w:sz w:val="22"/>
          <w:szCs w:val="22"/>
        </w:rPr>
        <w:t>Use Option 7</w:t>
      </w:r>
    </w:p>
    <w:p w14:paraId="39FCFB3D" w14:textId="393F34CB" w:rsidR="00A76456" w:rsidRDefault="00A76456" w:rsidP="00C2061A">
      <w:pPr>
        <w:tabs>
          <w:tab w:val="left" w:pos="3969"/>
        </w:tabs>
        <w:ind w:left="-105"/>
        <w:rPr>
          <w:rFonts w:ascii="Arial" w:hAnsi="Arial" w:cs="Arial"/>
          <w:sz w:val="22"/>
          <w:szCs w:val="22"/>
        </w:rPr>
      </w:pPr>
    </w:p>
    <w:p w14:paraId="3D91B1B0" w14:textId="2EEB720F" w:rsidR="00A76456" w:rsidRDefault="00BD2BC5" w:rsidP="00BD2BC5">
      <w:pPr>
        <w:tabs>
          <w:tab w:val="left" w:pos="3969"/>
        </w:tabs>
        <w:ind w:left="-105"/>
        <w:rPr>
          <w:rFonts w:ascii="Arial" w:hAnsi="Arial" w:cs="Arial"/>
          <w:sz w:val="22"/>
          <w:szCs w:val="22"/>
        </w:rPr>
      </w:pPr>
      <w:r>
        <w:rPr>
          <w:rFonts w:ascii="Arial" w:hAnsi="Arial" w:cs="Arial"/>
          <w:sz w:val="22"/>
          <w:szCs w:val="22"/>
        </w:rPr>
        <w:t xml:space="preserve">With the introduction of our lockdown restrictions </w:t>
      </w:r>
      <w:r w:rsidR="00A76456">
        <w:rPr>
          <w:rFonts w:ascii="Arial" w:hAnsi="Arial" w:cs="Arial"/>
          <w:sz w:val="22"/>
          <w:szCs w:val="22"/>
        </w:rPr>
        <w:t xml:space="preserve">and the local administering </w:t>
      </w:r>
      <w:r>
        <w:rPr>
          <w:rFonts w:ascii="Arial" w:hAnsi="Arial" w:cs="Arial"/>
          <w:sz w:val="22"/>
          <w:szCs w:val="22"/>
        </w:rPr>
        <w:t xml:space="preserve">dates </w:t>
      </w:r>
      <w:r w:rsidR="00A76456">
        <w:rPr>
          <w:rFonts w:ascii="Arial" w:hAnsi="Arial" w:cs="Arial"/>
          <w:sz w:val="22"/>
          <w:szCs w:val="22"/>
        </w:rPr>
        <w:t xml:space="preserve">of the vaccine </w:t>
      </w:r>
      <w:r>
        <w:rPr>
          <w:rFonts w:ascii="Arial" w:hAnsi="Arial" w:cs="Arial"/>
          <w:sz w:val="22"/>
          <w:szCs w:val="22"/>
        </w:rPr>
        <w:t xml:space="preserve">being </w:t>
      </w:r>
      <w:r w:rsidR="00A76456">
        <w:rPr>
          <w:rFonts w:ascii="Arial" w:hAnsi="Arial" w:cs="Arial"/>
          <w:sz w:val="22"/>
          <w:szCs w:val="22"/>
        </w:rPr>
        <w:t>unknown at present</w:t>
      </w:r>
      <w:r w:rsidR="0094116E">
        <w:rPr>
          <w:rFonts w:ascii="Arial" w:hAnsi="Arial" w:cs="Arial"/>
          <w:sz w:val="22"/>
          <w:szCs w:val="22"/>
        </w:rPr>
        <w:t xml:space="preserve">, </w:t>
      </w:r>
      <w:r w:rsidR="00A76456">
        <w:rPr>
          <w:rFonts w:ascii="Arial" w:hAnsi="Arial" w:cs="Arial"/>
          <w:sz w:val="22"/>
          <w:szCs w:val="22"/>
        </w:rPr>
        <w:t xml:space="preserve">we still are dependent on the good will of volunteers, </w:t>
      </w:r>
      <w:proofErr w:type="spellStart"/>
      <w:r w:rsidR="00A76456">
        <w:rPr>
          <w:rFonts w:ascii="Arial" w:hAnsi="Arial" w:cs="Arial"/>
          <w:sz w:val="22"/>
          <w:szCs w:val="22"/>
        </w:rPr>
        <w:t>neighbours</w:t>
      </w:r>
      <w:proofErr w:type="spellEnd"/>
      <w:r w:rsidR="00A76456">
        <w:rPr>
          <w:rFonts w:ascii="Arial" w:hAnsi="Arial" w:cs="Arial"/>
          <w:sz w:val="22"/>
          <w:szCs w:val="22"/>
        </w:rPr>
        <w:t>, friends</w:t>
      </w:r>
      <w:r w:rsidR="00776784">
        <w:rPr>
          <w:rFonts w:ascii="Arial" w:hAnsi="Arial" w:cs="Arial"/>
          <w:sz w:val="22"/>
          <w:szCs w:val="22"/>
        </w:rPr>
        <w:t xml:space="preserve"> and Holbrook Helpers</w:t>
      </w:r>
      <w:r w:rsidR="00A76456">
        <w:rPr>
          <w:rFonts w:ascii="Arial" w:hAnsi="Arial" w:cs="Arial"/>
          <w:sz w:val="22"/>
          <w:szCs w:val="22"/>
        </w:rPr>
        <w:t xml:space="preserve"> to ensure that those living alone, unwell and elderly are supported and can access food and prescriptions.  Thank you to everyone for your continued good work</w:t>
      </w:r>
    </w:p>
    <w:p w14:paraId="1B0FABE4" w14:textId="4341FD74" w:rsidR="00A76456" w:rsidRDefault="00A76456" w:rsidP="00C2061A">
      <w:pPr>
        <w:tabs>
          <w:tab w:val="left" w:pos="3969"/>
        </w:tabs>
        <w:ind w:left="-105"/>
        <w:rPr>
          <w:rFonts w:ascii="Arial" w:hAnsi="Arial" w:cs="Arial"/>
          <w:sz w:val="22"/>
          <w:szCs w:val="22"/>
        </w:rPr>
      </w:pPr>
    </w:p>
    <w:p w14:paraId="74F73F5D" w14:textId="77777777" w:rsidR="00BD2BC5" w:rsidRDefault="00BD2BC5" w:rsidP="00C2061A">
      <w:pPr>
        <w:tabs>
          <w:tab w:val="left" w:pos="3969"/>
        </w:tabs>
        <w:ind w:left="-105"/>
        <w:rPr>
          <w:rFonts w:ascii="Arial" w:hAnsi="Arial" w:cs="Arial"/>
          <w:sz w:val="22"/>
          <w:szCs w:val="22"/>
        </w:rPr>
      </w:pPr>
    </w:p>
    <w:p w14:paraId="55A52AC0" w14:textId="2F7D4CC7" w:rsidR="00A76456" w:rsidRDefault="00A76456" w:rsidP="00C2061A">
      <w:pPr>
        <w:tabs>
          <w:tab w:val="left" w:pos="3969"/>
        </w:tabs>
        <w:ind w:left="-105"/>
        <w:rPr>
          <w:rFonts w:ascii="Arial" w:hAnsi="Arial" w:cs="Arial"/>
          <w:sz w:val="22"/>
          <w:szCs w:val="22"/>
        </w:rPr>
      </w:pPr>
      <w:r>
        <w:rPr>
          <w:rFonts w:ascii="Arial" w:hAnsi="Arial" w:cs="Arial"/>
          <w:sz w:val="22"/>
          <w:szCs w:val="22"/>
        </w:rPr>
        <w:t>Mary McLaren</w:t>
      </w:r>
    </w:p>
    <w:p w14:paraId="7EF9EBB5" w14:textId="59846C69" w:rsidR="00A76456" w:rsidRDefault="00BD2BC5" w:rsidP="00C2061A">
      <w:pPr>
        <w:tabs>
          <w:tab w:val="left" w:pos="3969"/>
        </w:tabs>
        <w:ind w:left="-105"/>
        <w:rPr>
          <w:rFonts w:ascii="Arial" w:hAnsi="Arial" w:cs="Arial"/>
          <w:sz w:val="22"/>
          <w:szCs w:val="22"/>
        </w:rPr>
      </w:pPr>
      <w:r>
        <w:rPr>
          <w:rFonts w:ascii="Arial" w:hAnsi="Arial" w:cs="Arial"/>
          <w:sz w:val="22"/>
          <w:szCs w:val="22"/>
        </w:rPr>
        <w:t xml:space="preserve">5 </w:t>
      </w:r>
      <w:r w:rsidR="00A76456">
        <w:rPr>
          <w:rFonts w:ascii="Arial" w:hAnsi="Arial" w:cs="Arial"/>
          <w:sz w:val="22"/>
          <w:szCs w:val="22"/>
        </w:rPr>
        <w:t>January 2021</w:t>
      </w:r>
    </w:p>
    <w:p w14:paraId="6D3629DC" w14:textId="15843DE0" w:rsidR="00A76456" w:rsidRDefault="00A36615" w:rsidP="00C2061A">
      <w:pPr>
        <w:tabs>
          <w:tab w:val="left" w:pos="3969"/>
        </w:tabs>
        <w:ind w:left="-105"/>
        <w:rPr>
          <w:rFonts w:ascii="Arial" w:hAnsi="Arial" w:cs="Arial"/>
          <w:sz w:val="22"/>
          <w:szCs w:val="22"/>
        </w:rPr>
      </w:pPr>
      <w:hyperlink r:id="rId10" w:history="1">
        <w:r w:rsidR="00C06503" w:rsidRPr="00213D74">
          <w:rPr>
            <w:rStyle w:val="Hyperlink"/>
            <w:rFonts w:ascii="Arial" w:hAnsi="Arial" w:cs="Arial"/>
            <w:sz w:val="22"/>
            <w:szCs w:val="22"/>
          </w:rPr>
          <w:t>Mary.Mclaren@babergh.gov.uk</w:t>
        </w:r>
      </w:hyperlink>
    </w:p>
    <w:p w14:paraId="5649467E" w14:textId="18C46B42" w:rsidR="00C06503" w:rsidRDefault="00C06503" w:rsidP="00C2061A">
      <w:pPr>
        <w:tabs>
          <w:tab w:val="left" w:pos="3969"/>
        </w:tabs>
        <w:ind w:left="-105"/>
        <w:rPr>
          <w:rFonts w:ascii="Arial" w:hAnsi="Arial" w:cs="Arial"/>
          <w:sz w:val="22"/>
          <w:szCs w:val="22"/>
        </w:rPr>
      </w:pPr>
    </w:p>
    <w:p w14:paraId="42538BCF" w14:textId="3A2A7AEB" w:rsidR="00C06503" w:rsidRPr="0006218B" w:rsidRDefault="00C06503" w:rsidP="00C2061A">
      <w:pPr>
        <w:tabs>
          <w:tab w:val="left" w:pos="3969"/>
        </w:tabs>
        <w:ind w:left="-105"/>
        <w:rPr>
          <w:rFonts w:ascii="Arial" w:hAnsi="Arial" w:cs="Arial"/>
          <w:i/>
          <w:iCs/>
          <w:sz w:val="22"/>
          <w:szCs w:val="22"/>
          <w:u w:val="single"/>
        </w:rPr>
      </w:pPr>
      <w:r w:rsidRPr="0006218B">
        <w:rPr>
          <w:rFonts w:ascii="Arial" w:hAnsi="Arial" w:cs="Arial"/>
          <w:i/>
          <w:iCs/>
          <w:sz w:val="22"/>
          <w:szCs w:val="22"/>
          <w:u w:val="single"/>
        </w:rPr>
        <w:t>Addendum to report</w:t>
      </w:r>
      <w:r w:rsidR="0006218B">
        <w:rPr>
          <w:rFonts w:ascii="Arial" w:hAnsi="Arial" w:cs="Arial"/>
          <w:i/>
          <w:iCs/>
          <w:sz w:val="22"/>
          <w:szCs w:val="22"/>
          <w:u w:val="single"/>
        </w:rPr>
        <w:t xml:space="preserve"> sent Wednesday 6</w:t>
      </w:r>
      <w:r w:rsidR="0006218B" w:rsidRPr="0006218B">
        <w:rPr>
          <w:rFonts w:ascii="Arial" w:hAnsi="Arial" w:cs="Arial"/>
          <w:i/>
          <w:iCs/>
          <w:sz w:val="22"/>
          <w:szCs w:val="22"/>
          <w:u w:val="single"/>
          <w:vertAlign w:val="superscript"/>
        </w:rPr>
        <w:t>th</w:t>
      </w:r>
      <w:r w:rsidR="0006218B">
        <w:rPr>
          <w:rFonts w:ascii="Arial" w:hAnsi="Arial" w:cs="Arial"/>
          <w:i/>
          <w:iCs/>
          <w:sz w:val="22"/>
          <w:szCs w:val="22"/>
          <w:u w:val="single"/>
        </w:rPr>
        <w:t xml:space="preserve"> January.</w:t>
      </w:r>
      <w:r w:rsidRPr="0006218B">
        <w:rPr>
          <w:rFonts w:ascii="Arial" w:hAnsi="Arial" w:cs="Arial"/>
          <w:i/>
          <w:iCs/>
          <w:sz w:val="22"/>
          <w:szCs w:val="22"/>
          <w:u w:val="single"/>
        </w:rPr>
        <w:t>:</w:t>
      </w:r>
    </w:p>
    <w:p w14:paraId="73DC4256" w14:textId="63E9E4EF" w:rsidR="00C06503" w:rsidRDefault="00C06503" w:rsidP="00C2061A">
      <w:pPr>
        <w:tabs>
          <w:tab w:val="left" w:pos="3969"/>
        </w:tabs>
        <w:ind w:left="-105"/>
        <w:rPr>
          <w:rFonts w:ascii="Arial" w:hAnsi="Arial" w:cs="Arial"/>
          <w:sz w:val="22"/>
          <w:szCs w:val="22"/>
        </w:rPr>
      </w:pPr>
    </w:p>
    <w:p w14:paraId="16465360" w14:textId="77777777" w:rsidR="00C06503" w:rsidRDefault="00C06503" w:rsidP="00C06503">
      <w:pPr>
        <w:pStyle w:val="paragraph"/>
        <w:spacing w:before="0" w:beforeAutospacing="0" w:after="240" w:afterAutospacing="0"/>
        <w:jc w:val="center"/>
        <w:textAlignment w:val="baseline"/>
        <w:rPr>
          <w:rFonts w:ascii="Segoe UI" w:hAnsi="Segoe UI" w:cs="Segoe UI"/>
          <w:b/>
          <w:bCs/>
          <w:sz w:val="10"/>
          <w:szCs w:val="10"/>
        </w:rPr>
      </w:pPr>
      <w:r>
        <w:rPr>
          <w:rStyle w:val="normaltextrun"/>
          <w:rFonts w:ascii="Arial" w:hAnsi="Arial" w:cs="Arial"/>
          <w:b/>
          <w:bCs/>
          <w:sz w:val="28"/>
          <w:szCs w:val="28"/>
          <w:lang w:val="en-US"/>
        </w:rPr>
        <w:t>BABERGH DISTRICT COUNCIL PRESS RELEASE</w:t>
      </w:r>
    </w:p>
    <w:p w14:paraId="22F942F9" w14:textId="77777777" w:rsidR="00C06503" w:rsidRDefault="00C06503" w:rsidP="00C06503">
      <w:pPr>
        <w:pStyle w:val="paragraph"/>
        <w:spacing w:before="0" w:beforeAutospacing="0" w:after="0" w:afterAutospacing="0"/>
        <w:jc w:val="center"/>
        <w:textAlignment w:val="baseline"/>
        <w:rPr>
          <w:rFonts w:ascii="Segoe UI" w:hAnsi="Segoe UI" w:cs="Segoe UI"/>
          <w:b/>
          <w:bCs/>
          <w:sz w:val="18"/>
          <w:szCs w:val="18"/>
        </w:rPr>
      </w:pPr>
      <w:proofErr w:type="spellStart"/>
      <w:r>
        <w:rPr>
          <w:rStyle w:val="normaltextrun"/>
          <w:rFonts w:ascii="Arial" w:hAnsi="Arial" w:cs="Arial"/>
          <w:b/>
          <w:bCs/>
          <w:sz w:val="48"/>
          <w:szCs w:val="48"/>
          <w:lang w:val="en-US"/>
        </w:rPr>
        <w:t>Babergh</w:t>
      </w:r>
      <w:proofErr w:type="spellEnd"/>
      <w:r>
        <w:rPr>
          <w:rStyle w:val="normaltextrun"/>
          <w:rFonts w:ascii="Arial" w:hAnsi="Arial" w:cs="Arial"/>
          <w:b/>
          <w:bCs/>
          <w:sz w:val="48"/>
          <w:szCs w:val="48"/>
          <w:lang w:val="en-US"/>
        </w:rPr>
        <w:t xml:space="preserve"> parking decision to be deferred</w:t>
      </w:r>
      <w:r>
        <w:rPr>
          <w:rFonts w:ascii="Arial" w:hAnsi="Arial" w:cs="Arial"/>
          <w:b/>
          <w:bCs/>
          <w:sz w:val="44"/>
          <w:szCs w:val="44"/>
        </w:rPr>
        <w:br/>
      </w:r>
      <w:r>
        <w:rPr>
          <w:rStyle w:val="eop"/>
          <w:rFonts w:ascii="Arial" w:hAnsi="Arial" w:cs="Arial"/>
          <w:b/>
          <w:bCs/>
          <w:szCs w:val="24"/>
        </w:rPr>
        <w:t> </w:t>
      </w:r>
    </w:p>
    <w:p w14:paraId="4F8B0DAB" w14:textId="77777777" w:rsidR="00C06503" w:rsidRDefault="00C06503" w:rsidP="00C06503">
      <w:pPr>
        <w:pStyle w:val="paragraph"/>
        <w:spacing w:before="0" w:beforeAutospacing="0" w:after="0" w:afterAutospacing="0"/>
        <w:textAlignment w:val="baseline"/>
        <w:rPr>
          <w:rFonts w:ascii="Segoe UI" w:hAnsi="Segoe UI" w:cs="Segoe UI"/>
          <w:sz w:val="18"/>
          <w:szCs w:val="18"/>
        </w:rPr>
      </w:pPr>
      <w:r>
        <w:rPr>
          <w:rStyle w:val="eop"/>
          <w:rFonts w:ascii="Arial" w:hAnsi="Arial" w:cs="Arial"/>
          <w:szCs w:val="24"/>
        </w:rPr>
        <w:t> </w:t>
      </w:r>
    </w:p>
    <w:p w14:paraId="24983057" w14:textId="77777777" w:rsidR="00C06503" w:rsidRDefault="00C06503" w:rsidP="00C06503">
      <w:pPr>
        <w:pStyle w:val="paragraph"/>
        <w:spacing w:before="0" w:beforeAutospacing="0" w:after="0" w:afterAutospacing="0"/>
        <w:jc w:val="both"/>
        <w:textAlignment w:val="baseline"/>
        <w:rPr>
          <w:rStyle w:val="normaltextrun"/>
          <w:rFonts w:ascii="Arial" w:hAnsi="Arial" w:cs="Arial"/>
          <w:sz w:val="24"/>
          <w:szCs w:val="24"/>
          <w:lang w:val="en-US"/>
        </w:rPr>
      </w:pPr>
      <w:r>
        <w:rPr>
          <w:rStyle w:val="normaltextrun"/>
          <w:rFonts w:ascii="Arial" w:hAnsi="Arial" w:cs="Arial"/>
          <w:sz w:val="24"/>
          <w:szCs w:val="24"/>
        </w:rPr>
        <w:t>For immediate release: 06</w:t>
      </w:r>
      <w:r>
        <w:rPr>
          <w:rStyle w:val="normaltextrun"/>
          <w:rFonts w:ascii="Arial" w:hAnsi="Arial" w:cs="Arial"/>
          <w:sz w:val="24"/>
          <w:szCs w:val="24"/>
          <w:lang w:val="en-US"/>
        </w:rPr>
        <w:t xml:space="preserve"> January 2021</w:t>
      </w:r>
    </w:p>
    <w:p w14:paraId="7D833D90" w14:textId="77777777" w:rsidR="00C06503" w:rsidRDefault="00C06503" w:rsidP="00C06503">
      <w:pPr>
        <w:pStyle w:val="paragraph"/>
        <w:spacing w:before="0" w:beforeAutospacing="0" w:after="0" w:afterAutospacing="0"/>
        <w:jc w:val="both"/>
        <w:textAlignment w:val="baseline"/>
        <w:rPr>
          <w:rStyle w:val="normaltextrun"/>
          <w:rFonts w:ascii="Arial" w:hAnsi="Arial" w:cs="Arial"/>
          <w:sz w:val="24"/>
          <w:szCs w:val="24"/>
          <w:lang w:val="en-US"/>
        </w:rPr>
      </w:pPr>
    </w:p>
    <w:p w14:paraId="2EDDB3DA" w14:textId="77777777" w:rsidR="00C06503" w:rsidRDefault="00C06503" w:rsidP="00C06503">
      <w:pPr>
        <w:pStyle w:val="paragraph"/>
        <w:spacing w:before="0" w:beforeAutospacing="0" w:after="0" w:afterAutospacing="0"/>
        <w:jc w:val="both"/>
        <w:textAlignment w:val="baseline"/>
        <w:rPr>
          <w:rStyle w:val="normaltextrun"/>
          <w:rFonts w:ascii="Arial" w:hAnsi="Arial" w:cs="Arial"/>
          <w:b/>
          <w:bCs/>
          <w:sz w:val="24"/>
          <w:szCs w:val="24"/>
          <w:lang w:val="en-US"/>
        </w:rPr>
      </w:pPr>
      <w:proofErr w:type="spellStart"/>
      <w:r>
        <w:rPr>
          <w:rStyle w:val="normaltextrun"/>
          <w:rFonts w:ascii="Arial" w:hAnsi="Arial" w:cs="Arial"/>
          <w:b/>
          <w:bCs/>
          <w:sz w:val="24"/>
          <w:szCs w:val="24"/>
          <w:lang w:val="en-US"/>
        </w:rPr>
        <w:lastRenderedPageBreak/>
        <w:t>Babergh</w:t>
      </w:r>
      <w:proofErr w:type="spellEnd"/>
      <w:r>
        <w:rPr>
          <w:rStyle w:val="normaltextrun"/>
          <w:rFonts w:ascii="Arial" w:hAnsi="Arial" w:cs="Arial"/>
          <w:b/>
          <w:bCs/>
          <w:sz w:val="24"/>
          <w:szCs w:val="24"/>
          <w:lang w:val="en-US"/>
        </w:rPr>
        <w:t xml:space="preserve"> District Council’s Cabinet is set to defer making a decision tomorrow over the future of parking provision across the district, to allow the fullest possible scrutiny and further debate.</w:t>
      </w:r>
    </w:p>
    <w:p w14:paraId="0A497376" w14:textId="77777777" w:rsidR="00C06503" w:rsidRDefault="00C06503" w:rsidP="00C06503">
      <w:pPr>
        <w:pStyle w:val="paragraph"/>
        <w:spacing w:before="0" w:beforeAutospacing="0" w:after="0" w:afterAutospacing="0"/>
        <w:jc w:val="both"/>
        <w:textAlignment w:val="baseline"/>
        <w:rPr>
          <w:rStyle w:val="normaltextrun"/>
          <w:rFonts w:ascii="Arial" w:hAnsi="Arial" w:cs="Arial"/>
          <w:sz w:val="24"/>
          <w:szCs w:val="24"/>
          <w:lang w:val="en-US"/>
        </w:rPr>
      </w:pPr>
    </w:p>
    <w:p w14:paraId="3EDF315C" w14:textId="77777777" w:rsidR="00C06503" w:rsidRDefault="00C06503" w:rsidP="00C06503">
      <w:pPr>
        <w:pStyle w:val="paragraph"/>
        <w:spacing w:before="0" w:beforeAutospacing="0" w:after="0" w:afterAutospacing="0"/>
        <w:jc w:val="both"/>
        <w:textAlignment w:val="baseline"/>
        <w:rPr>
          <w:rStyle w:val="normaltextrun"/>
          <w:rFonts w:ascii="Arial" w:hAnsi="Arial" w:cs="Arial"/>
          <w:sz w:val="24"/>
          <w:szCs w:val="24"/>
          <w:lang w:val="en-US"/>
        </w:rPr>
      </w:pPr>
      <w:r>
        <w:rPr>
          <w:rStyle w:val="normaltextrun"/>
          <w:rFonts w:ascii="Arial" w:hAnsi="Arial" w:cs="Arial"/>
          <w:sz w:val="24"/>
          <w:szCs w:val="24"/>
          <w:lang w:val="en-US"/>
        </w:rPr>
        <w:t xml:space="preserve">Thursday’s Cabinet meeting was due to include a discussion about how to continue </w:t>
      </w:r>
      <w:proofErr w:type="spellStart"/>
      <w:r>
        <w:rPr>
          <w:rStyle w:val="normaltextrun"/>
          <w:rFonts w:ascii="Arial" w:hAnsi="Arial" w:cs="Arial"/>
          <w:sz w:val="24"/>
          <w:szCs w:val="24"/>
          <w:lang w:val="en-US"/>
        </w:rPr>
        <w:t>subsidising</w:t>
      </w:r>
      <w:proofErr w:type="spellEnd"/>
      <w:r>
        <w:rPr>
          <w:rStyle w:val="normaltextrun"/>
          <w:rFonts w:ascii="Arial" w:hAnsi="Arial" w:cs="Arial"/>
          <w:sz w:val="24"/>
          <w:szCs w:val="24"/>
          <w:lang w:val="en-US"/>
        </w:rPr>
        <w:t xml:space="preserve"> an element of free parking, in light of the financial challenges faced by the council and the environmental need to encourage more sustainable transport.</w:t>
      </w:r>
    </w:p>
    <w:p w14:paraId="137578CE" w14:textId="77777777" w:rsidR="00C06503" w:rsidRDefault="00C06503" w:rsidP="00C06503">
      <w:pPr>
        <w:pStyle w:val="paragraph"/>
        <w:spacing w:before="0" w:beforeAutospacing="0" w:after="0" w:afterAutospacing="0"/>
        <w:jc w:val="both"/>
        <w:textAlignment w:val="baseline"/>
        <w:rPr>
          <w:rStyle w:val="normaltextrun"/>
          <w:rFonts w:ascii="Arial" w:hAnsi="Arial" w:cs="Arial"/>
          <w:sz w:val="24"/>
          <w:szCs w:val="24"/>
          <w:lang w:val="en-US"/>
        </w:rPr>
      </w:pPr>
    </w:p>
    <w:p w14:paraId="1CA83D45" w14:textId="77777777" w:rsidR="00C06503" w:rsidRDefault="00C06503" w:rsidP="00C06503">
      <w:pPr>
        <w:pStyle w:val="paragraph"/>
        <w:spacing w:before="0" w:beforeAutospacing="0" w:after="0" w:afterAutospacing="0"/>
        <w:jc w:val="both"/>
        <w:textAlignment w:val="baseline"/>
        <w:rPr>
          <w:rStyle w:val="eop"/>
        </w:rPr>
      </w:pPr>
      <w:r>
        <w:rPr>
          <w:rStyle w:val="normaltextrun"/>
          <w:rFonts w:ascii="Arial" w:hAnsi="Arial" w:cs="Arial"/>
          <w:sz w:val="24"/>
          <w:szCs w:val="24"/>
          <w:lang w:val="en-US"/>
        </w:rPr>
        <w:t xml:space="preserve">The total cost of running </w:t>
      </w:r>
      <w:proofErr w:type="spellStart"/>
      <w:r>
        <w:rPr>
          <w:rStyle w:val="normaltextrun"/>
          <w:rFonts w:ascii="Arial" w:hAnsi="Arial" w:cs="Arial"/>
          <w:sz w:val="24"/>
          <w:szCs w:val="24"/>
          <w:lang w:val="en-US"/>
        </w:rPr>
        <w:t>Babergh’s</w:t>
      </w:r>
      <w:proofErr w:type="spellEnd"/>
      <w:r>
        <w:rPr>
          <w:rStyle w:val="normaltextrun"/>
          <w:rFonts w:ascii="Arial" w:hAnsi="Arial" w:cs="Arial"/>
          <w:sz w:val="24"/>
          <w:szCs w:val="24"/>
          <w:lang w:val="en-US"/>
        </w:rPr>
        <w:t xml:space="preserve"> car parks is expected to be more than £440,000 for the next financial year (2021/22).</w:t>
      </w:r>
      <w:r>
        <w:rPr>
          <w:rStyle w:val="eop"/>
          <w:rFonts w:ascii="Arial" w:hAnsi="Arial" w:cs="Arial"/>
          <w:szCs w:val="24"/>
        </w:rPr>
        <w:t xml:space="preserve">  The proposals, based on the findings of an independent parking study, included retaining an element of free parking in both Hadleigh and Sudbury in order to support local business, but would see the current three hours’ free parking reduced, with a small tariff introduced for longer periods.  The proposed charges would still mean Babergh having some of the lowest tariffs in comparison to similar size towns in the UK and across Suffolk as a whole.  </w:t>
      </w:r>
    </w:p>
    <w:p w14:paraId="7D435003" w14:textId="77777777" w:rsidR="00C06503" w:rsidRDefault="00C06503" w:rsidP="00C06503">
      <w:pPr>
        <w:pStyle w:val="paragraph"/>
        <w:spacing w:before="0" w:beforeAutospacing="0" w:after="0" w:afterAutospacing="0"/>
        <w:jc w:val="both"/>
        <w:textAlignment w:val="baseline"/>
        <w:rPr>
          <w:rStyle w:val="eop"/>
          <w:rFonts w:ascii="Arial" w:hAnsi="Arial" w:cs="Arial"/>
          <w:sz w:val="24"/>
          <w:szCs w:val="24"/>
        </w:rPr>
      </w:pPr>
    </w:p>
    <w:p w14:paraId="1A617C07" w14:textId="77777777" w:rsidR="00C06503" w:rsidRDefault="00C06503" w:rsidP="00C06503">
      <w:pPr>
        <w:pStyle w:val="paragraph"/>
        <w:spacing w:before="0" w:beforeAutospacing="0" w:after="0" w:afterAutospacing="0"/>
        <w:jc w:val="both"/>
        <w:textAlignment w:val="baseline"/>
        <w:rPr>
          <w:rStyle w:val="eop"/>
          <w:rFonts w:ascii="Arial" w:hAnsi="Arial" w:cs="Arial"/>
          <w:szCs w:val="24"/>
        </w:rPr>
      </w:pPr>
      <w:r>
        <w:rPr>
          <w:rStyle w:val="eop"/>
          <w:rFonts w:ascii="Arial" w:hAnsi="Arial" w:cs="Arial"/>
          <w:szCs w:val="24"/>
        </w:rPr>
        <w:t>Income raised from the plans, if approved, were due to go towards</w:t>
      </w:r>
      <w:r>
        <w:rPr>
          <w:rStyle w:val="eop"/>
          <w:rFonts w:ascii="Arial" w:hAnsi="Arial" w:cs="Arial"/>
          <w:b/>
          <w:bCs/>
          <w:i/>
          <w:iCs/>
          <w:szCs w:val="24"/>
        </w:rPr>
        <w:t xml:space="preserve"> </w:t>
      </w:r>
      <w:r>
        <w:rPr>
          <w:rStyle w:val="eop"/>
          <w:rFonts w:ascii="Arial" w:hAnsi="Arial" w:cs="Arial"/>
          <w:szCs w:val="24"/>
        </w:rPr>
        <w:t>reducing the subsidy, sustainable travel schemes, updating and improving cycle parking, electric vehicle charging points, signage and car park upgrades – supporting the towns’ wider visions and contributing to their post-</w:t>
      </w:r>
      <w:proofErr w:type="spellStart"/>
      <w:r>
        <w:rPr>
          <w:rStyle w:val="eop"/>
          <w:rFonts w:ascii="Arial" w:hAnsi="Arial" w:cs="Arial"/>
          <w:szCs w:val="24"/>
        </w:rPr>
        <w:t>Covid</w:t>
      </w:r>
      <w:proofErr w:type="spellEnd"/>
      <w:r>
        <w:rPr>
          <w:rStyle w:val="eop"/>
          <w:rFonts w:ascii="Arial" w:hAnsi="Arial" w:cs="Arial"/>
          <w:szCs w:val="24"/>
        </w:rPr>
        <w:t xml:space="preserve"> recovery.</w:t>
      </w:r>
    </w:p>
    <w:p w14:paraId="28DFD29D" w14:textId="77777777" w:rsidR="00C06503" w:rsidRDefault="00C06503" w:rsidP="00C06503">
      <w:pPr>
        <w:pStyle w:val="paragraph"/>
        <w:spacing w:before="0" w:beforeAutospacing="0" w:after="0" w:afterAutospacing="0"/>
        <w:jc w:val="both"/>
        <w:textAlignment w:val="baseline"/>
        <w:rPr>
          <w:rStyle w:val="eop"/>
          <w:rFonts w:ascii="Arial" w:hAnsi="Arial" w:cs="Arial"/>
          <w:szCs w:val="24"/>
        </w:rPr>
      </w:pPr>
    </w:p>
    <w:p w14:paraId="2D9FA21C" w14:textId="77777777" w:rsidR="00C06503" w:rsidRDefault="00C06503" w:rsidP="00C06503">
      <w:pPr>
        <w:pStyle w:val="paragraph"/>
        <w:spacing w:before="0" w:beforeAutospacing="0" w:after="0" w:afterAutospacing="0"/>
        <w:jc w:val="both"/>
        <w:textAlignment w:val="baseline"/>
        <w:rPr>
          <w:rStyle w:val="eop"/>
          <w:rFonts w:ascii="Arial" w:hAnsi="Arial" w:cs="Arial"/>
          <w:szCs w:val="24"/>
        </w:rPr>
      </w:pPr>
      <w:r>
        <w:rPr>
          <w:rStyle w:val="eop"/>
          <w:rFonts w:ascii="Arial" w:hAnsi="Arial" w:cs="Arial"/>
          <w:szCs w:val="24"/>
        </w:rPr>
        <w:t>However, councillors are now expected to defer any decision to next month’s cabinet meeting on February 4 instead.  This will allow the issue to be reviewed by Overview and Scrutiny Committee on January 18 as well as being fully debated at Babergh’s next full council meeting on January 19 – with all meetings publicly livestreamed.</w:t>
      </w:r>
    </w:p>
    <w:p w14:paraId="601AD42D" w14:textId="77777777" w:rsidR="00C06503" w:rsidRDefault="00C06503" w:rsidP="00C06503">
      <w:pPr>
        <w:pStyle w:val="paragraph"/>
        <w:spacing w:before="0" w:beforeAutospacing="0" w:after="0" w:afterAutospacing="0"/>
        <w:jc w:val="both"/>
        <w:textAlignment w:val="baseline"/>
        <w:rPr>
          <w:rStyle w:val="eop"/>
        </w:rPr>
      </w:pPr>
    </w:p>
    <w:p w14:paraId="004AB18C" w14:textId="77777777" w:rsidR="00C06503" w:rsidRDefault="00C06503" w:rsidP="00C06503">
      <w:pPr>
        <w:pStyle w:val="paragraph"/>
        <w:spacing w:before="0" w:beforeAutospacing="0" w:after="0" w:afterAutospacing="0"/>
        <w:jc w:val="both"/>
        <w:textAlignment w:val="baseline"/>
        <w:rPr>
          <w:rStyle w:val="eop"/>
          <w:rFonts w:ascii="Arial" w:hAnsi="Arial" w:cs="Arial"/>
          <w:sz w:val="24"/>
          <w:szCs w:val="24"/>
        </w:rPr>
      </w:pPr>
      <w:r>
        <w:rPr>
          <w:rStyle w:val="eop"/>
          <w:rFonts w:ascii="Arial" w:hAnsi="Arial" w:cs="Arial"/>
          <w:szCs w:val="24"/>
        </w:rPr>
        <w:t>Babergh District Council leader Cllr John Ward said: “We have been fortunate to have been in a position to subsidise three hours’ free parking for as long as we have, but the time has now come for some difficult decisions.  We understand the strength of feeling – particularly from local businesses who are battling the impact of the pandemic – and we have pledged throughout to do everything possible to retain some element of free parking.  The eventual outcome, however, must meet the needs of taxpayers and residents as well as visitors and business.</w:t>
      </w:r>
    </w:p>
    <w:p w14:paraId="4C89EA40" w14:textId="77777777" w:rsidR="00C06503" w:rsidRDefault="00C06503" w:rsidP="00C06503">
      <w:pPr>
        <w:pStyle w:val="paragraph"/>
        <w:spacing w:before="0" w:beforeAutospacing="0" w:after="0" w:afterAutospacing="0"/>
        <w:jc w:val="both"/>
        <w:textAlignment w:val="baseline"/>
        <w:rPr>
          <w:rStyle w:val="eop"/>
          <w:rFonts w:ascii="Arial" w:hAnsi="Arial" w:cs="Arial"/>
          <w:szCs w:val="24"/>
        </w:rPr>
      </w:pPr>
    </w:p>
    <w:p w14:paraId="61EC8166" w14:textId="77777777" w:rsidR="00C06503" w:rsidRDefault="00C06503" w:rsidP="00C06503">
      <w:pPr>
        <w:pStyle w:val="paragraph"/>
        <w:spacing w:before="0" w:beforeAutospacing="0" w:after="0" w:afterAutospacing="0"/>
        <w:jc w:val="both"/>
        <w:textAlignment w:val="baseline"/>
        <w:rPr>
          <w:rStyle w:val="eop"/>
          <w:rFonts w:ascii="Arial" w:hAnsi="Arial" w:cs="Arial"/>
          <w:szCs w:val="24"/>
        </w:rPr>
      </w:pPr>
      <w:r>
        <w:rPr>
          <w:rStyle w:val="eop"/>
          <w:rFonts w:ascii="Arial" w:hAnsi="Arial" w:cs="Arial"/>
          <w:szCs w:val="24"/>
        </w:rPr>
        <w:t>“Delaying until February allows the issue to be discussed by Overview and Scrutiny committee, and full debate by all councillors at our next council meeting, to ensure that this is a fully transparent decision when it finally comes back to cabinet.”</w:t>
      </w:r>
    </w:p>
    <w:p w14:paraId="492D20B6" w14:textId="77777777" w:rsidR="00C06503" w:rsidRDefault="00C06503" w:rsidP="00C06503">
      <w:pPr>
        <w:pStyle w:val="paragraph"/>
        <w:spacing w:before="0" w:beforeAutospacing="0" w:after="0" w:afterAutospacing="0"/>
        <w:jc w:val="both"/>
        <w:textAlignment w:val="baseline"/>
        <w:rPr>
          <w:rStyle w:val="eop"/>
          <w:rFonts w:ascii="Arial" w:hAnsi="Arial" w:cs="Arial"/>
          <w:szCs w:val="24"/>
        </w:rPr>
      </w:pPr>
    </w:p>
    <w:p w14:paraId="1F00A33B" w14:textId="77777777" w:rsidR="00C06503" w:rsidRPr="00C940AD" w:rsidRDefault="00C06503" w:rsidP="00C2061A">
      <w:pPr>
        <w:tabs>
          <w:tab w:val="left" w:pos="3969"/>
        </w:tabs>
        <w:ind w:left="-105"/>
        <w:rPr>
          <w:rFonts w:ascii="Arial" w:hAnsi="Arial" w:cs="Arial"/>
          <w:sz w:val="22"/>
          <w:szCs w:val="22"/>
        </w:rPr>
      </w:pPr>
    </w:p>
    <w:p w14:paraId="382803A1" w14:textId="72201200" w:rsidR="00F94F10" w:rsidRPr="00C940AD" w:rsidRDefault="00F94F10" w:rsidP="00C2061A">
      <w:pPr>
        <w:tabs>
          <w:tab w:val="left" w:pos="3969"/>
        </w:tabs>
        <w:ind w:left="-105"/>
        <w:rPr>
          <w:rFonts w:ascii="Arial" w:hAnsi="Arial" w:cs="Arial"/>
          <w:sz w:val="22"/>
          <w:szCs w:val="22"/>
        </w:rPr>
      </w:pPr>
    </w:p>
    <w:p w14:paraId="6139D3F5" w14:textId="77777777" w:rsidR="003D4A9D" w:rsidRPr="00A17DFB" w:rsidRDefault="003D4A9D" w:rsidP="00C2061A">
      <w:pPr>
        <w:tabs>
          <w:tab w:val="left" w:pos="3969"/>
        </w:tabs>
        <w:ind w:left="-105"/>
        <w:rPr>
          <w:rFonts w:ascii="Arial" w:hAnsi="Arial" w:cs="Arial"/>
          <w:szCs w:val="24"/>
        </w:rPr>
      </w:pPr>
    </w:p>
    <w:p w14:paraId="0B09C7E5" w14:textId="77777777" w:rsidR="00D2065B" w:rsidRPr="00A17DFB" w:rsidRDefault="00D2065B" w:rsidP="00C2061A">
      <w:pPr>
        <w:tabs>
          <w:tab w:val="left" w:pos="3969"/>
        </w:tabs>
        <w:ind w:left="-105"/>
        <w:rPr>
          <w:rFonts w:ascii="Arial" w:hAnsi="Arial" w:cs="Arial"/>
          <w:szCs w:val="24"/>
        </w:rPr>
      </w:pPr>
    </w:p>
    <w:p w14:paraId="1A2A1716" w14:textId="5BC46256" w:rsidR="00D2065B" w:rsidRPr="00A17DFB" w:rsidRDefault="00D2065B" w:rsidP="00C2061A">
      <w:pPr>
        <w:tabs>
          <w:tab w:val="left" w:pos="3969"/>
        </w:tabs>
        <w:ind w:left="-105"/>
        <w:rPr>
          <w:rFonts w:ascii="Arial" w:hAnsi="Arial" w:cs="Arial"/>
          <w:szCs w:val="24"/>
        </w:rPr>
      </w:pPr>
    </w:p>
    <w:p w14:paraId="17FD51B0" w14:textId="77777777" w:rsidR="00D2065B" w:rsidRDefault="00D2065B" w:rsidP="00C2061A">
      <w:pPr>
        <w:tabs>
          <w:tab w:val="left" w:pos="3969"/>
        </w:tabs>
        <w:ind w:left="-105"/>
        <w:rPr>
          <w:rFonts w:ascii="Arial" w:hAnsi="Arial" w:cs="Arial"/>
          <w:szCs w:val="24"/>
        </w:rPr>
      </w:pPr>
    </w:p>
    <w:p w14:paraId="6FEDAB10" w14:textId="6FBC3EA2" w:rsidR="000751C4" w:rsidRPr="000751C4" w:rsidRDefault="00D2065B" w:rsidP="00C2061A">
      <w:pPr>
        <w:tabs>
          <w:tab w:val="left" w:pos="3969"/>
        </w:tabs>
        <w:ind w:left="-105"/>
        <w:rPr>
          <w:rFonts w:ascii="Arial" w:hAnsi="Arial" w:cs="Arial"/>
          <w:szCs w:val="24"/>
        </w:rPr>
      </w:pPr>
      <w:r>
        <w:rPr>
          <w:rFonts w:ascii="Arial" w:hAnsi="Arial" w:cs="Arial"/>
          <w:szCs w:val="24"/>
        </w:rPr>
        <w:t xml:space="preserve"> </w:t>
      </w:r>
    </w:p>
    <w:p w14:paraId="2564AA7B" w14:textId="77777777" w:rsidR="000751C4" w:rsidRPr="000751C4" w:rsidRDefault="000751C4" w:rsidP="00C2061A">
      <w:pPr>
        <w:tabs>
          <w:tab w:val="left" w:pos="3969"/>
        </w:tabs>
        <w:ind w:left="-105"/>
        <w:rPr>
          <w:rFonts w:ascii="Arial" w:hAnsi="Arial" w:cs="Arial"/>
          <w:b/>
          <w:bCs/>
          <w:szCs w:val="24"/>
        </w:rPr>
      </w:pPr>
    </w:p>
    <w:p w14:paraId="7D330769" w14:textId="77777777" w:rsidR="00C2061A" w:rsidRPr="000751C4" w:rsidRDefault="00C2061A" w:rsidP="00C2061A">
      <w:pPr>
        <w:tabs>
          <w:tab w:val="left" w:pos="3969"/>
        </w:tabs>
        <w:ind w:left="-105"/>
        <w:rPr>
          <w:rFonts w:ascii="Arial" w:hAnsi="Arial" w:cs="Arial"/>
          <w:b/>
          <w:bCs/>
          <w:szCs w:val="24"/>
        </w:rPr>
      </w:pPr>
    </w:p>
    <w:p w14:paraId="5B87090E" w14:textId="53031181" w:rsidR="00ED7F77" w:rsidRDefault="00ED7F77" w:rsidP="00ED7F77">
      <w:pPr>
        <w:jc w:val="right"/>
        <w:rPr>
          <w:rFonts w:ascii="Arial" w:hAnsi="Arial" w:cs="Arial"/>
          <w:sz w:val="18"/>
          <w:szCs w:val="18"/>
        </w:rPr>
      </w:pPr>
    </w:p>
    <w:p w14:paraId="6FB933CC" w14:textId="77777777" w:rsidR="00ED7F77" w:rsidRDefault="00ED7F77" w:rsidP="00ED7F77">
      <w:pPr>
        <w:rPr>
          <w:rFonts w:ascii="Arial" w:hAnsi="Arial" w:cs="Arial"/>
          <w:sz w:val="18"/>
          <w:szCs w:val="18"/>
        </w:rPr>
      </w:pPr>
    </w:p>
    <w:p w14:paraId="77B0C057" w14:textId="63BD1716" w:rsidR="00ED7F77" w:rsidRDefault="00ED7F77" w:rsidP="00ED7F77">
      <w:pPr>
        <w:jc w:val="center"/>
        <w:rPr>
          <w:rFonts w:ascii="Arial" w:hAnsi="Arial" w:cs="Arial"/>
          <w:sz w:val="18"/>
          <w:szCs w:val="18"/>
        </w:rPr>
      </w:pPr>
    </w:p>
    <w:p w14:paraId="067E32F8" w14:textId="77777777" w:rsidR="00ED7F77" w:rsidRDefault="00ED7F77" w:rsidP="00ED7F77">
      <w:pPr>
        <w:jc w:val="center"/>
        <w:rPr>
          <w:rFonts w:ascii="Arial" w:hAnsi="Arial" w:cs="Arial"/>
          <w:sz w:val="18"/>
          <w:szCs w:val="18"/>
        </w:rPr>
      </w:pPr>
    </w:p>
    <w:p w14:paraId="327612BC" w14:textId="77777777" w:rsidR="00ED7F77" w:rsidRDefault="00ED7F77" w:rsidP="00ED7F77">
      <w:pPr>
        <w:jc w:val="center"/>
        <w:rPr>
          <w:rFonts w:ascii="Arial" w:hAnsi="Arial" w:cs="Arial"/>
          <w:sz w:val="18"/>
          <w:szCs w:val="18"/>
        </w:rPr>
      </w:pPr>
    </w:p>
    <w:p w14:paraId="76B98A70" w14:textId="77777777" w:rsidR="00ED7F77" w:rsidRPr="00ED7F77" w:rsidRDefault="00ED7F77" w:rsidP="00ED7F77">
      <w:pPr>
        <w:rPr>
          <w:rFonts w:ascii="Arial" w:hAnsi="Arial" w:cs="Arial"/>
          <w:szCs w:val="24"/>
        </w:rPr>
      </w:pPr>
    </w:p>
    <w:sectPr w:rsidR="00ED7F77" w:rsidRPr="00ED7F77" w:rsidSect="00C2061A">
      <w:headerReference w:type="default" r:id="rId11"/>
      <w:footerReference w:type="default" r:id="rId12"/>
      <w:pgSz w:w="11906" w:h="16838"/>
      <w:pgMar w:top="567" w:right="964" w:bottom="28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2C1AAE" w14:textId="77777777" w:rsidR="00FB7AFD" w:rsidRDefault="00FB7AFD" w:rsidP="00C2061A">
      <w:r>
        <w:separator/>
      </w:r>
    </w:p>
  </w:endnote>
  <w:endnote w:type="continuationSeparator" w:id="0">
    <w:p w14:paraId="39779654" w14:textId="77777777" w:rsidR="00FB7AFD" w:rsidRDefault="00FB7AFD" w:rsidP="00C20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altName w:val="Arial Rounded MT Bold"/>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42" w:type="dxa"/>
      <w:tblBorders>
        <w:top w:val="single" w:sz="4" w:space="0" w:color="auto"/>
      </w:tblBorders>
      <w:tblLook w:val="00A0" w:firstRow="1" w:lastRow="0" w:firstColumn="1" w:lastColumn="0" w:noHBand="0" w:noVBand="0"/>
    </w:tblPr>
    <w:tblGrid>
      <w:gridCol w:w="3827"/>
      <w:gridCol w:w="5812"/>
    </w:tblGrid>
    <w:tr w:rsidR="00A36615" w:rsidRPr="004E5377" w14:paraId="07A4CE02" w14:textId="145B2DB1" w:rsidTr="00F77833">
      <w:trPr>
        <w:trHeight w:val="1266"/>
      </w:trPr>
      <w:tc>
        <w:tcPr>
          <w:tcW w:w="3827" w:type="dxa"/>
        </w:tcPr>
        <w:p w14:paraId="64A02E3C" w14:textId="282CFD5C" w:rsidR="00A36615" w:rsidRPr="00B44D4E" w:rsidRDefault="00A36615" w:rsidP="00C2061A">
          <w:pPr>
            <w:spacing w:line="40" w:lineRule="exact"/>
            <w:rPr>
              <w:rFonts w:ascii="Arial" w:hAnsi="Arial" w:cs="Arial"/>
              <w:b/>
              <w:sz w:val="4"/>
              <w:szCs w:val="4"/>
            </w:rPr>
          </w:pPr>
        </w:p>
        <w:p w14:paraId="701AB2DF" w14:textId="747AE667" w:rsidR="00A36615" w:rsidRDefault="00A36615" w:rsidP="00C2061A">
          <w:pPr>
            <w:spacing w:line="180" w:lineRule="exact"/>
            <w:rPr>
              <w:rFonts w:ascii="Arial Rounded MT Bold" w:hAnsi="Arial Rounded MT Bold" w:cs="Arial"/>
              <w:sz w:val="18"/>
              <w:szCs w:val="18"/>
            </w:rPr>
          </w:pPr>
        </w:p>
        <w:p w14:paraId="5F92FD9C" w14:textId="6D1752C0" w:rsidR="00A36615" w:rsidRPr="004E5377" w:rsidRDefault="00A36615" w:rsidP="00C2061A">
          <w:pPr>
            <w:spacing w:line="180" w:lineRule="exact"/>
            <w:rPr>
              <w:rFonts w:ascii="Arial Rounded MT Bold" w:hAnsi="Arial Rounded MT Bold" w:cs="Arial"/>
              <w:sz w:val="18"/>
              <w:szCs w:val="18"/>
            </w:rPr>
          </w:pPr>
        </w:p>
      </w:tc>
      <w:tc>
        <w:tcPr>
          <w:tcW w:w="5812" w:type="dxa"/>
        </w:tcPr>
        <w:p w14:paraId="2518314D" w14:textId="77777777" w:rsidR="00A36615" w:rsidRPr="004E5377" w:rsidRDefault="00A36615" w:rsidP="00C2061A">
          <w:pPr>
            <w:spacing w:line="40" w:lineRule="exact"/>
            <w:rPr>
              <w:rFonts w:ascii="Arial Rounded MT Bold" w:hAnsi="Arial Rounded MT Bold" w:cs="Arial"/>
              <w:b/>
              <w:sz w:val="4"/>
              <w:szCs w:val="4"/>
            </w:rPr>
          </w:pPr>
        </w:p>
        <w:p w14:paraId="2C281278" w14:textId="77777777" w:rsidR="00A36615" w:rsidRDefault="00A36615" w:rsidP="00C2061A">
          <w:pPr>
            <w:spacing w:line="180" w:lineRule="exact"/>
            <w:rPr>
              <w:rFonts w:ascii="Arial Rounded MT Bold" w:hAnsi="Arial Rounded MT Bold" w:cs="Arial"/>
              <w:sz w:val="18"/>
              <w:szCs w:val="18"/>
            </w:rPr>
          </w:pPr>
        </w:p>
        <w:p w14:paraId="7E4B0647" w14:textId="3A76E2C4" w:rsidR="00A36615" w:rsidRPr="004E5377" w:rsidRDefault="00A36615" w:rsidP="00366B0D">
          <w:pPr>
            <w:spacing w:line="180" w:lineRule="exact"/>
            <w:rPr>
              <w:rFonts w:ascii="Arial Rounded MT Bold" w:hAnsi="Arial Rounded MT Bold" w:cs="Arial"/>
              <w:sz w:val="18"/>
              <w:szCs w:val="18"/>
            </w:rPr>
          </w:pPr>
          <w:proofErr w:type="spellStart"/>
          <w:r w:rsidRPr="004E5377">
            <w:rPr>
              <w:rFonts w:ascii="Arial Rounded MT Bold" w:hAnsi="Arial Rounded MT Bold" w:cs="Arial"/>
              <w:sz w:val="18"/>
              <w:szCs w:val="18"/>
            </w:rPr>
            <w:t>Babergh</w:t>
          </w:r>
          <w:proofErr w:type="spellEnd"/>
          <w:r>
            <w:rPr>
              <w:rFonts w:ascii="Arial Rounded MT Bold" w:hAnsi="Arial Rounded MT Bold" w:cs="Arial"/>
              <w:sz w:val="18"/>
              <w:szCs w:val="18"/>
            </w:rPr>
            <w:t xml:space="preserve"> and Mid Suffolk D</w:t>
          </w:r>
          <w:r w:rsidRPr="004E5377">
            <w:rPr>
              <w:rFonts w:ascii="Arial Rounded MT Bold" w:hAnsi="Arial Rounded MT Bold" w:cs="Arial"/>
              <w:sz w:val="18"/>
              <w:szCs w:val="18"/>
            </w:rPr>
            <w:t>istrict Council</w:t>
          </w:r>
          <w:r>
            <w:rPr>
              <w:rFonts w:ascii="Arial Rounded MT Bold" w:hAnsi="Arial Rounded MT Bold" w:cs="Arial"/>
              <w:sz w:val="18"/>
              <w:szCs w:val="18"/>
            </w:rPr>
            <w:t>s</w:t>
          </w:r>
        </w:p>
        <w:p w14:paraId="1F3CD00D" w14:textId="77777777" w:rsidR="00A36615" w:rsidRDefault="00A36615" w:rsidP="00366B0D">
          <w:pPr>
            <w:spacing w:line="180" w:lineRule="exact"/>
            <w:rPr>
              <w:rFonts w:ascii="Arial" w:hAnsi="Arial" w:cs="Arial"/>
              <w:sz w:val="18"/>
              <w:szCs w:val="18"/>
            </w:rPr>
          </w:pPr>
          <w:r>
            <w:rPr>
              <w:rFonts w:ascii="Arial" w:hAnsi="Arial" w:cs="Arial"/>
              <w:sz w:val="18"/>
              <w:szCs w:val="18"/>
            </w:rPr>
            <w:t>Endeavour House, 8 Russell Road, Ipswich IP1 2BX</w:t>
          </w:r>
        </w:p>
        <w:p w14:paraId="7B0638BE" w14:textId="77777777" w:rsidR="00A36615" w:rsidRDefault="00A36615" w:rsidP="00366B0D">
          <w:pPr>
            <w:spacing w:line="180" w:lineRule="exact"/>
            <w:rPr>
              <w:rFonts w:ascii="Arial" w:hAnsi="Arial" w:cs="Arial"/>
              <w:sz w:val="18"/>
              <w:szCs w:val="18"/>
            </w:rPr>
          </w:pPr>
          <w:r w:rsidRPr="00B44D4E">
            <w:rPr>
              <w:rFonts w:ascii="Arial" w:hAnsi="Arial" w:cs="Arial"/>
              <w:sz w:val="18"/>
              <w:szCs w:val="18"/>
            </w:rPr>
            <w:t>Telephone</w:t>
          </w:r>
          <w:r>
            <w:rPr>
              <w:rFonts w:ascii="Arial" w:hAnsi="Arial" w:cs="Arial"/>
              <w:sz w:val="18"/>
              <w:szCs w:val="18"/>
            </w:rPr>
            <w:t xml:space="preserve">: </w:t>
          </w:r>
          <w:r w:rsidRPr="00B44D4E">
            <w:rPr>
              <w:rFonts w:ascii="Arial" w:hAnsi="Arial" w:cs="Arial"/>
              <w:sz w:val="18"/>
              <w:szCs w:val="18"/>
            </w:rPr>
            <w:t>(</w:t>
          </w:r>
          <w:r>
            <w:rPr>
              <w:rFonts w:ascii="Arial" w:hAnsi="Arial" w:cs="Arial"/>
              <w:sz w:val="18"/>
              <w:szCs w:val="18"/>
            </w:rPr>
            <w:t>0300</w:t>
          </w:r>
          <w:r w:rsidRPr="00B44D4E">
            <w:rPr>
              <w:rFonts w:ascii="Arial" w:hAnsi="Arial" w:cs="Arial"/>
              <w:sz w:val="18"/>
              <w:szCs w:val="18"/>
            </w:rPr>
            <w:t xml:space="preserve">) </w:t>
          </w:r>
          <w:r>
            <w:rPr>
              <w:rFonts w:ascii="Arial" w:hAnsi="Arial" w:cs="Arial"/>
              <w:sz w:val="18"/>
              <w:szCs w:val="18"/>
            </w:rPr>
            <w:t>1234 000</w:t>
          </w:r>
        </w:p>
        <w:p w14:paraId="320CE977" w14:textId="5C587720" w:rsidR="00A36615" w:rsidRDefault="00A36615" w:rsidP="00366B0D">
          <w:pPr>
            <w:spacing w:line="180" w:lineRule="exact"/>
            <w:rPr>
              <w:rFonts w:ascii="Arial Rounded MT Bold" w:hAnsi="Arial Rounded MT Bold" w:cs="Arial"/>
              <w:sz w:val="18"/>
              <w:szCs w:val="18"/>
            </w:rPr>
          </w:pPr>
          <w:hyperlink r:id="rId1" w:history="1">
            <w:r w:rsidRPr="00997AFF">
              <w:rPr>
                <w:rStyle w:val="Hyperlink"/>
                <w:rFonts w:ascii="Arial Rounded MT Bold" w:hAnsi="Arial Rounded MT Bold" w:cs="Arial"/>
                <w:sz w:val="18"/>
                <w:szCs w:val="18"/>
              </w:rPr>
              <w:t>www.babergh.gov.uk</w:t>
            </w:r>
          </w:hyperlink>
          <w:r>
            <w:rPr>
              <w:rFonts w:ascii="Arial Rounded MT Bold" w:hAnsi="Arial Rounded MT Bold" w:cs="Arial"/>
              <w:sz w:val="18"/>
              <w:szCs w:val="18"/>
            </w:rPr>
            <w:t xml:space="preserve">     </w:t>
          </w:r>
          <w:hyperlink r:id="rId2" w:history="1">
            <w:r w:rsidRPr="00875497">
              <w:rPr>
                <w:rStyle w:val="Hyperlink"/>
                <w:rFonts w:ascii="Arial Rounded MT Bold" w:hAnsi="Arial Rounded MT Bold" w:cs="Arial"/>
                <w:sz w:val="18"/>
                <w:szCs w:val="18"/>
              </w:rPr>
              <w:t>www.midsuffolk.gov.uk</w:t>
            </w:r>
          </w:hyperlink>
        </w:p>
        <w:p w14:paraId="07163D3F" w14:textId="77777777" w:rsidR="00A36615" w:rsidRDefault="00A36615" w:rsidP="00366B0D">
          <w:pPr>
            <w:spacing w:line="180" w:lineRule="exact"/>
            <w:rPr>
              <w:rFonts w:ascii="Arial Rounded MT Bold" w:hAnsi="Arial Rounded MT Bold" w:cs="Arial"/>
              <w:sz w:val="18"/>
              <w:szCs w:val="18"/>
            </w:rPr>
          </w:pPr>
        </w:p>
        <w:p w14:paraId="36020C76" w14:textId="374A2226" w:rsidR="00A36615" w:rsidRPr="004E5377" w:rsidRDefault="00A36615" w:rsidP="00366B0D">
          <w:pPr>
            <w:spacing w:line="180" w:lineRule="exact"/>
            <w:rPr>
              <w:rFonts w:ascii="Arial Rounded MT Bold" w:hAnsi="Arial Rounded MT Bold" w:cs="Arial"/>
              <w:sz w:val="18"/>
              <w:szCs w:val="18"/>
            </w:rPr>
          </w:pPr>
        </w:p>
      </w:tc>
    </w:tr>
  </w:tbl>
  <w:p w14:paraId="587FCC9C" w14:textId="29E60617" w:rsidR="00A36615" w:rsidRDefault="00A36615">
    <w:pPr>
      <w:pStyle w:val="Footer"/>
    </w:pPr>
    <w:r>
      <w:rPr>
        <w:rFonts w:ascii="Arial Rounded MT Bold" w:hAnsi="Arial Rounded MT Bold" w:cs="Arial"/>
        <w:noProof/>
        <w:sz w:val="18"/>
        <w:szCs w:val="18"/>
      </w:rPr>
      <w:drawing>
        <wp:anchor distT="0" distB="0" distL="114300" distR="114300" simplePos="0" relativeHeight="251658240" behindDoc="0" locked="0" layoutInCell="1" allowOverlap="1" wp14:anchorId="3BF2CDC0" wp14:editId="3B422500">
          <wp:simplePos x="0" y="0"/>
          <wp:positionH relativeFrom="column">
            <wp:posOffset>16510</wp:posOffset>
          </wp:positionH>
          <wp:positionV relativeFrom="paragraph">
            <wp:posOffset>-979805</wp:posOffset>
          </wp:positionV>
          <wp:extent cx="2133378" cy="1057275"/>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SDC and BDC LOGO.jpg"/>
                  <pic:cNvPicPr/>
                </pic:nvPicPr>
                <pic:blipFill>
                  <a:blip r:embed="rId3">
                    <a:extLst>
                      <a:ext uri="{28A0092B-C50C-407E-A947-70E740481C1C}">
                        <a14:useLocalDpi xmlns:a14="http://schemas.microsoft.com/office/drawing/2010/main" val="0"/>
                      </a:ext>
                    </a:extLst>
                  </a:blip>
                  <a:stretch>
                    <a:fillRect/>
                  </a:stretch>
                </pic:blipFill>
                <pic:spPr>
                  <a:xfrm>
                    <a:off x="0" y="0"/>
                    <a:ext cx="2133378" cy="1057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679F24" w14:textId="77777777" w:rsidR="00FB7AFD" w:rsidRDefault="00FB7AFD" w:rsidP="00C2061A">
      <w:r>
        <w:separator/>
      </w:r>
    </w:p>
  </w:footnote>
  <w:footnote w:type="continuationSeparator" w:id="0">
    <w:p w14:paraId="39149076" w14:textId="77777777" w:rsidR="00FB7AFD" w:rsidRDefault="00FB7AFD" w:rsidP="00C206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D0924B" w14:textId="6C14FD78" w:rsidR="00A36615" w:rsidRDefault="00A36615">
    <w:pPr>
      <w:pStyle w:val="Header"/>
    </w:pPr>
    <w:r>
      <w:rPr>
        <w:noProof/>
      </w:rPr>
      <w:drawing>
        <wp:anchor distT="0" distB="0" distL="114300" distR="114300" simplePos="0" relativeHeight="251658752" behindDoc="0" locked="0" layoutInCell="1" allowOverlap="1" wp14:anchorId="7C4CE76A" wp14:editId="6876AB7C">
          <wp:simplePos x="0" y="0"/>
          <wp:positionH relativeFrom="column">
            <wp:posOffset>3467100</wp:posOffset>
          </wp:positionH>
          <wp:positionV relativeFrom="paragraph">
            <wp:posOffset>-229235</wp:posOffset>
          </wp:positionV>
          <wp:extent cx="3267075" cy="1442975"/>
          <wp:effectExtent l="0" t="0" r="0" b="508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 name="Letterhead imag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67075" cy="14429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7936E4"/>
    <w:multiLevelType w:val="hybridMultilevel"/>
    <w:tmpl w:val="3E98C74E"/>
    <w:lvl w:ilvl="0" w:tplc="7176463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D669AC"/>
    <w:multiLevelType w:val="hybridMultilevel"/>
    <w:tmpl w:val="F7F89580"/>
    <w:lvl w:ilvl="0" w:tplc="0060A1B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61A"/>
    <w:rsid w:val="00035BDE"/>
    <w:rsid w:val="00047C7B"/>
    <w:rsid w:val="00053ECB"/>
    <w:rsid w:val="0006218B"/>
    <w:rsid w:val="00067C26"/>
    <w:rsid w:val="0007392D"/>
    <w:rsid w:val="000751C4"/>
    <w:rsid w:val="000A2D04"/>
    <w:rsid w:val="000B1424"/>
    <w:rsid w:val="000B675A"/>
    <w:rsid w:val="00116709"/>
    <w:rsid w:val="001422D6"/>
    <w:rsid w:val="00166ECA"/>
    <w:rsid w:val="0021564B"/>
    <w:rsid w:val="00217EEE"/>
    <w:rsid w:val="00233CE3"/>
    <w:rsid w:val="002B5C24"/>
    <w:rsid w:val="002D307C"/>
    <w:rsid w:val="002F38B8"/>
    <w:rsid w:val="002F4DCF"/>
    <w:rsid w:val="002F6B5D"/>
    <w:rsid w:val="0030271E"/>
    <w:rsid w:val="00307441"/>
    <w:rsid w:val="00363B8E"/>
    <w:rsid w:val="00366639"/>
    <w:rsid w:val="00366B0D"/>
    <w:rsid w:val="00376931"/>
    <w:rsid w:val="00386BC3"/>
    <w:rsid w:val="00391D57"/>
    <w:rsid w:val="003D4A9D"/>
    <w:rsid w:val="003E2EE1"/>
    <w:rsid w:val="003F47A6"/>
    <w:rsid w:val="00421B32"/>
    <w:rsid w:val="004F4642"/>
    <w:rsid w:val="004F7E24"/>
    <w:rsid w:val="00545CAF"/>
    <w:rsid w:val="005D1D07"/>
    <w:rsid w:val="00660B91"/>
    <w:rsid w:val="006F5015"/>
    <w:rsid w:val="00706CF5"/>
    <w:rsid w:val="0074025C"/>
    <w:rsid w:val="00776784"/>
    <w:rsid w:val="007B3094"/>
    <w:rsid w:val="00842456"/>
    <w:rsid w:val="00861FD6"/>
    <w:rsid w:val="008A135E"/>
    <w:rsid w:val="0094116E"/>
    <w:rsid w:val="00971A0E"/>
    <w:rsid w:val="00982012"/>
    <w:rsid w:val="009F121F"/>
    <w:rsid w:val="00A17DFB"/>
    <w:rsid w:val="00A36615"/>
    <w:rsid w:val="00A57728"/>
    <w:rsid w:val="00A76456"/>
    <w:rsid w:val="00A928F1"/>
    <w:rsid w:val="00B7504C"/>
    <w:rsid w:val="00BD2BC5"/>
    <w:rsid w:val="00BD475D"/>
    <w:rsid w:val="00C06503"/>
    <w:rsid w:val="00C2061A"/>
    <w:rsid w:val="00C22563"/>
    <w:rsid w:val="00C433EF"/>
    <w:rsid w:val="00C66544"/>
    <w:rsid w:val="00C8492D"/>
    <w:rsid w:val="00C940AD"/>
    <w:rsid w:val="00C9694B"/>
    <w:rsid w:val="00CA5524"/>
    <w:rsid w:val="00D2065B"/>
    <w:rsid w:val="00D5378D"/>
    <w:rsid w:val="00D67AD3"/>
    <w:rsid w:val="00D7586B"/>
    <w:rsid w:val="00DB5E0A"/>
    <w:rsid w:val="00DD4A41"/>
    <w:rsid w:val="00DF04FF"/>
    <w:rsid w:val="00E03507"/>
    <w:rsid w:val="00E20757"/>
    <w:rsid w:val="00E90899"/>
    <w:rsid w:val="00ED7F77"/>
    <w:rsid w:val="00EE22D7"/>
    <w:rsid w:val="00F103F9"/>
    <w:rsid w:val="00F77833"/>
    <w:rsid w:val="00F94F10"/>
    <w:rsid w:val="00FB7A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56BEB"/>
  <w15:chartTrackingRefBased/>
  <w15:docId w15:val="{F888D0B2-3F2A-48D7-88FD-DBDE4D3D2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61A"/>
    <w:pPr>
      <w:spacing w:after="0" w:line="240" w:lineRule="auto"/>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061A"/>
    <w:pPr>
      <w:tabs>
        <w:tab w:val="center" w:pos="4513"/>
        <w:tab w:val="right" w:pos="9026"/>
      </w:tabs>
    </w:pPr>
  </w:style>
  <w:style w:type="character" w:customStyle="1" w:styleId="HeaderChar">
    <w:name w:val="Header Char"/>
    <w:basedOn w:val="DefaultParagraphFont"/>
    <w:link w:val="Header"/>
    <w:uiPriority w:val="99"/>
    <w:rsid w:val="00C2061A"/>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C2061A"/>
    <w:pPr>
      <w:tabs>
        <w:tab w:val="center" w:pos="4513"/>
        <w:tab w:val="right" w:pos="9026"/>
      </w:tabs>
    </w:pPr>
  </w:style>
  <w:style w:type="character" w:customStyle="1" w:styleId="FooterChar">
    <w:name w:val="Footer Char"/>
    <w:basedOn w:val="DefaultParagraphFont"/>
    <w:link w:val="Footer"/>
    <w:uiPriority w:val="99"/>
    <w:rsid w:val="00C2061A"/>
    <w:rPr>
      <w:rFonts w:ascii="Times New Roman" w:eastAsia="Times New Roman" w:hAnsi="Times New Roman" w:cs="Times New Roman"/>
      <w:sz w:val="24"/>
      <w:szCs w:val="20"/>
      <w:lang w:val="en-US"/>
    </w:rPr>
  </w:style>
  <w:style w:type="paragraph" w:styleId="ListParagraph">
    <w:name w:val="List Paragraph"/>
    <w:basedOn w:val="Normal"/>
    <w:uiPriority w:val="34"/>
    <w:qFormat/>
    <w:rsid w:val="00ED7F77"/>
    <w:pPr>
      <w:ind w:left="720"/>
      <w:contextualSpacing/>
    </w:pPr>
  </w:style>
  <w:style w:type="character" w:styleId="Hyperlink">
    <w:name w:val="Hyperlink"/>
    <w:basedOn w:val="DefaultParagraphFont"/>
    <w:uiPriority w:val="99"/>
    <w:unhideWhenUsed/>
    <w:rsid w:val="007B3094"/>
    <w:rPr>
      <w:color w:val="0563C1" w:themeColor="hyperlink"/>
      <w:u w:val="single"/>
    </w:rPr>
  </w:style>
  <w:style w:type="character" w:styleId="UnresolvedMention">
    <w:name w:val="Unresolved Mention"/>
    <w:basedOn w:val="DefaultParagraphFont"/>
    <w:uiPriority w:val="99"/>
    <w:semiHidden/>
    <w:unhideWhenUsed/>
    <w:rsid w:val="007B3094"/>
    <w:rPr>
      <w:color w:val="605E5C"/>
      <w:shd w:val="clear" w:color="auto" w:fill="E1DFDD"/>
    </w:rPr>
  </w:style>
  <w:style w:type="paragraph" w:customStyle="1" w:styleId="paragraph">
    <w:name w:val="paragraph"/>
    <w:basedOn w:val="Normal"/>
    <w:rsid w:val="00C06503"/>
    <w:pPr>
      <w:spacing w:before="100" w:beforeAutospacing="1" w:after="100" w:afterAutospacing="1"/>
    </w:pPr>
    <w:rPr>
      <w:rFonts w:ascii="Calibri" w:eastAsiaTheme="minorEastAsia" w:hAnsi="Calibri" w:cs="Calibri"/>
      <w:sz w:val="22"/>
      <w:szCs w:val="22"/>
      <w:lang w:val="en-GB" w:eastAsia="en-GB"/>
    </w:rPr>
  </w:style>
  <w:style w:type="character" w:customStyle="1" w:styleId="normaltextrun">
    <w:name w:val="normaltextrun"/>
    <w:basedOn w:val="DefaultParagraphFont"/>
    <w:rsid w:val="00C06503"/>
  </w:style>
  <w:style w:type="character" w:customStyle="1" w:styleId="eop">
    <w:name w:val="eop"/>
    <w:basedOn w:val="DefaultParagraphFont"/>
    <w:rsid w:val="00C065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6767607">
      <w:bodyDiv w:val="1"/>
      <w:marLeft w:val="0"/>
      <w:marRight w:val="0"/>
      <w:marTop w:val="0"/>
      <w:marBottom w:val="0"/>
      <w:divBdr>
        <w:top w:val="none" w:sz="0" w:space="0" w:color="auto"/>
        <w:left w:val="none" w:sz="0" w:space="0" w:color="auto"/>
        <w:bottom w:val="none" w:sz="0" w:space="0" w:color="auto"/>
        <w:right w:val="none" w:sz="0" w:space="0" w:color="auto"/>
      </w:divBdr>
    </w:div>
    <w:div w:id="97618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Mary.Mclaren@babergh.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hyperlink" Target="http://www.midsuffolk.gov.uk" TargetMode="External"/><Relationship Id="rId1" Type="http://schemas.openxmlformats.org/officeDocument/2006/relationships/hyperlink" Target="http://www.babergh.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22197A057325428B9B84D438136380" ma:contentTypeVersion="5" ma:contentTypeDescription="Create a new document." ma:contentTypeScope="" ma:versionID="b736f2692f87090fab86e3bafdfb547e">
  <xsd:schema xmlns:xsd="http://www.w3.org/2001/XMLSchema" xmlns:xs="http://www.w3.org/2001/XMLSchema" xmlns:p="http://schemas.microsoft.com/office/2006/metadata/properties" xmlns:ns2="296dfbe9-673c-490d-8676-15815e451eb2" xmlns:ns3="a19c347c-a7a7-4db5-b553-0c5dd954d0fa" targetNamespace="http://schemas.microsoft.com/office/2006/metadata/properties" ma:root="true" ma:fieldsID="75913f1db83964c66d14903868fb7366" ns2:_="" ns3:_="">
    <xsd:import namespace="296dfbe9-673c-490d-8676-15815e451eb2"/>
    <xsd:import namespace="a19c347c-a7a7-4db5-b553-0c5dd954d0f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dfbe9-673c-490d-8676-15815e451eb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19c347c-a7a7-4db5-b553-0c5dd954d0f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E39483-3F31-4E6E-8A56-7504FCA0AC53}">
  <ds:schemaRefs>
    <ds:schemaRef ds:uri="http://schemas.microsoft.com/sharepoint/v3/contenttype/forms"/>
  </ds:schemaRefs>
</ds:datastoreItem>
</file>

<file path=customXml/itemProps2.xml><?xml version="1.0" encoding="utf-8"?>
<ds:datastoreItem xmlns:ds="http://schemas.openxmlformats.org/officeDocument/2006/customXml" ds:itemID="{2BE7E055-B9DB-4CF2-B671-7FDBF58F8A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dfbe9-673c-490d-8676-15815e451eb2"/>
    <ds:schemaRef ds:uri="a19c347c-a7a7-4db5-b553-0c5dd954d0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BFAD3F-7326-40FB-9EC7-B5F4DC1F580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1244</Words>
  <Characters>7095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Phillips</dc:creator>
  <cp:keywords/>
  <dc:description/>
  <cp:lastModifiedBy>Holbrook Parish Clerk</cp:lastModifiedBy>
  <cp:revision>7</cp:revision>
  <dcterms:created xsi:type="dcterms:W3CDTF">2021-01-05T13:40:00Z</dcterms:created>
  <dcterms:modified xsi:type="dcterms:W3CDTF">2021-01-18T18:55:00Z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0x010100AB22197A057325428B9B84D438136380</vt:lpwstr>
  </property>
</Properties>
</file>